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E69" w:rsidRDefault="002C2945" w:rsidP="00D87E69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Принята</w:t>
      </w:r>
      <w:r w:rsidR="00D87E69">
        <w:rPr>
          <w:rFonts w:asciiTheme="majorBidi" w:hAnsiTheme="majorBidi" w:cstheme="majorBidi"/>
          <w:sz w:val="28"/>
          <w:szCs w:val="28"/>
        </w:rPr>
        <w:t xml:space="preserve"> педагогическим советом</w:t>
      </w:r>
      <w:proofErr w:type="gramStart"/>
      <w:r w:rsidR="00D87E69">
        <w:rPr>
          <w:rFonts w:asciiTheme="majorBidi" w:hAnsiTheme="majorBidi" w:cstheme="majorBidi"/>
          <w:sz w:val="28"/>
          <w:szCs w:val="28"/>
        </w:rPr>
        <w:t xml:space="preserve">       У</w:t>
      </w:r>
      <w:proofErr w:type="gramEnd"/>
      <w:r w:rsidR="00D87E69">
        <w:rPr>
          <w:rFonts w:asciiTheme="majorBidi" w:hAnsiTheme="majorBidi" w:cstheme="majorBidi"/>
          <w:sz w:val="28"/>
          <w:szCs w:val="28"/>
        </w:rPr>
        <w:t>тверждаю:____________                                  школы-интерната                                                        директор школы-интерната   протокол №</w:t>
      </w:r>
      <w:r w:rsidR="00637CD6">
        <w:rPr>
          <w:rFonts w:asciiTheme="majorBidi" w:hAnsiTheme="majorBidi" w:cstheme="majorBidi"/>
          <w:sz w:val="28"/>
          <w:szCs w:val="28"/>
        </w:rPr>
        <w:t xml:space="preserve"> 20</w:t>
      </w:r>
      <w:r w:rsidR="00256B7B">
        <w:rPr>
          <w:rFonts w:asciiTheme="majorBidi" w:hAnsiTheme="majorBidi" w:cstheme="majorBidi"/>
          <w:sz w:val="28"/>
          <w:szCs w:val="28"/>
        </w:rPr>
        <w:t xml:space="preserve"> от 29.12.2012 года</w:t>
      </w:r>
      <w:r w:rsidR="00D87E69">
        <w:rPr>
          <w:rFonts w:asciiTheme="majorBidi" w:hAnsiTheme="majorBidi" w:cstheme="majorBidi"/>
          <w:sz w:val="28"/>
          <w:szCs w:val="28"/>
        </w:rPr>
        <w:t xml:space="preserve"> </w:t>
      </w:r>
      <w:r w:rsidR="00D87E69">
        <w:rPr>
          <w:rFonts w:asciiTheme="majorBidi" w:hAnsiTheme="majorBidi" w:cstheme="majorBidi"/>
          <w:sz w:val="28"/>
          <w:szCs w:val="28"/>
        </w:rPr>
        <w:tab/>
        <w:t xml:space="preserve">              </w:t>
      </w:r>
      <w:r w:rsidR="00D87E69" w:rsidRPr="00D87E69">
        <w:rPr>
          <w:rFonts w:asciiTheme="majorBidi" w:hAnsiTheme="majorBidi" w:cstheme="majorBidi"/>
          <w:sz w:val="28"/>
          <w:szCs w:val="28"/>
        </w:rPr>
        <w:t xml:space="preserve">                            </w:t>
      </w:r>
      <w:r w:rsidR="00D87E69">
        <w:rPr>
          <w:rFonts w:asciiTheme="majorBidi" w:hAnsiTheme="majorBidi" w:cstheme="majorBidi"/>
          <w:sz w:val="28"/>
          <w:szCs w:val="28"/>
        </w:rPr>
        <w:t xml:space="preserve"> Еремина В.В.       </w:t>
      </w:r>
    </w:p>
    <w:p w:rsidR="009A044B" w:rsidRDefault="009A044B" w:rsidP="00256B7B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9A044B" w:rsidRPr="00D87E69" w:rsidRDefault="009A044B" w:rsidP="00D87E69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87E69">
        <w:rPr>
          <w:rFonts w:asciiTheme="majorBidi" w:hAnsiTheme="majorBidi" w:cstheme="majorBidi"/>
          <w:b/>
          <w:bCs/>
          <w:sz w:val="24"/>
          <w:szCs w:val="24"/>
        </w:rPr>
        <w:t>ПРОГРАММА РАБОТЫ СО СЛАБОУСПЕВА</w:t>
      </w:r>
      <w:r w:rsidR="00595D5B" w:rsidRPr="00D87E69">
        <w:rPr>
          <w:rFonts w:asciiTheme="majorBidi" w:hAnsiTheme="majorBidi" w:cstheme="majorBidi"/>
          <w:b/>
          <w:bCs/>
          <w:sz w:val="24"/>
          <w:szCs w:val="24"/>
        </w:rPr>
        <w:t>ЮЩИМИ И НЕУСПЕВАЮЩИМИ УЧАЩИМИСЯ</w:t>
      </w:r>
      <w:r w:rsidR="00D87E69" w:rsidRPr="00D87E69">
        <w:rPr>
          <w:rFonts w:asciiTheme="majorBidi" w:hAnsiTheme="majorBidi" w:cstheme="majorBidi"/>
          <w:b/>
          <w:bCs/>
          <w:sz w:val="24"/>
          <w:szCs w:val="24"/>
        </w:rPr>
        <w:t xml:space="preserve"> МУНИЦИПАЛЬНОГО КАЗЕННОГО ОБЩЕОБРАЗОВАТЕЛЬНОГО УЧРЕЖДЕНИЯ «ТУРИНСКАЯ СРЕДНЯЯ ОБЩЕОБРАЗОВАТЕЛЬНАЯ ШКОЛА-ИНТЕРНАТ» ЭВЕНКИЙСКОГО МУНИЦИПАЛЬНОГО РАЙОНА КРАСНОЯРСКОГО КРАЯ</w:t>
      </w:r>
      <w:r w:rsidR="00595D5B" w:rsidRPr="00D87E6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02EA6">
        <w:rPr>
          <w:rFonts w:asciiTheme="majorBidi" w:hAnsiTheme="majorBidi" w:cstheme="majorBidi"/>
          <w:b/>
          <w:bCs/>
          <w:sz w:val="24"/>
          <w:szCs w:val="24"/>
        </w:rPr>
        <w:t>НА 2012-2015 ГОДЫ</w:t>
      </w:r>
    </w:p>
    <w:p w:rsidR="009A044B" w:rsidRPr="00256B7B" w:rsidRDefault="009A044B" w:rsidP="00256B7B">
      <w:pPr>
        <w:pStyle w:val="a5"/>
        <w:numPr>
          <w:ilvl w:val="0"/>
          <w:numId w:val="23"/>
        </w:num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256B7B">
        <w:rPr>
          <w:rFonts w:asciiTheme="majorBidi" w:hAnsiTheme="majorBidi" w:cstheme="majorBidi"/>
          <w:b/>
          <w:sz w:val="24"/>
          <w:szCs w:val="24"/>
        </w:rPr>
        <w:t>Пояснительная записка</w:t>
      </w:r>
    </w:p>
    <w:p w:rsidR="003B0060" w:rsidRPr="003B0060" w:rsidRDefault="009A044B" w:rsidP="000007DC">
      <w:pPr>
        <w:shd w:val="clear" w:color="auto" w:fill="FFFFFF"/>
        <w:spacing w:before="120" w:after="120" w:line="240" w:lineRule="auto"/>
        <w:ind w:firstLine="502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 w:rsidRPr="003B0060">
        <w:rPr>
          <w:rFonts w:asciiTheme="majorBidi" w:hAnsiTheme="majorBidi" w:cstheme="majorBidi"/>
          <w:color w:val="0D0D0D" w:themeColor="text1" w:themeTint="F2"/>
          <w:sz w:val="24"/>
          <w:szCs w:val="24"/>
        </w:rPr>
        <w:t xml:space="preserve">Одной из актуальных проблем в МКОУ «Туринская средняя общеобразовательная школа-интернат» ЭМР (далее Школа-интернат) остается проблема повышения эффективности учебно-воспитательного процесса и преодоление школьной неуспеваемости. Ее решение предполагает совершенствование методов и форм организации обучения, поиск новых, более эффективных путей формирования знаний у учащихся, которые учитывали бы их реальные возможности. </w:t>
      </w:r>
      <w:r w:rsidR="00DC6CBF">
        <w:rPr>
          <w:rFonts w:asciiTheme="majorBidi" w:hAnsiTheme="majorBidi" w:cstheme="majorBidi"/>
          <w:color w:val="0D0D0D" w:themeColor="text1" w:themeTint="F2"/>
          <w:sz w:val="24"/>
          <w:szCs w:val="24"/>
        </w:rPr>
        <w:tab/>
      </w:r>
      <w:r w:rsidR="00DC6CBF">
        <w:rPr>
          <w:rFonts w:asciiTheme="majorBidi" w:hAnsiTheme="majorBidi" w:cstheme="majorBidi"/>
          <w:color w:val="0D0D0D" w:themeColor="text1" w:themeTint="F2"/>
          <w:sz w:val="24"/>
          <w:szCs w:val="24"/>
        </w:rPr>
        <w:tab/>
      </w:r>
      <w:r w:rsidR="000007DC">
        <w:rPr>
          <w:rFonts w:asciiTheme="majorBidi" w:hAnsiTheme="majorBidi" w:cstheme="majorBidi"/>
          <w:color w:val="0D0D0D" w:themeColor="text1" w:themeTint="F2"/>
          <w:sz w:val="24"/>
          <w:szCs w:val="24"/>
        </w:rPr>
        <w:tab/>
      </w:r>
      <w:r w:rsidR="000007DC" w:rsidRPr="003B0060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eastAsia="ru-RU"/>
        </w:rPr>
        <w:t>Неуспеваемость – это отставание в учении, при котором за отведенное время учащийся не овладевает на удовлетворительном уровне знаниями, предусмотренными учебной программой, а также весь комплекс проблем, который может сложиться у ребенка в связи с систематическим обучением (как в группе, так и индивидуально).</w:t>
      </w:r>
      <w:r w:rsidR="000007DC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eastAsia="ru-RU"/>
        </w:rPr>
        <w:tab/>
      </w:r>
      <w:r w:rsidR="000007DC">
        <w:rPr>
          <w:rFonts w:asciiTheme="majorBidi" w:hAnsiTheme="majorBidi" w:cstheme="majorBidi"/>
          <w:color w:val="0D0D0D" w:themeColor="text1" w:themeTint="F2"/>
          <w:sz w:val="24"/>
          <w:szCs w:val="24"/>
        </w:rPr>
        <w:tab/>
      </w:r>
      <w:r w:rsidRPr="003B0060">
        <w:rPr>
          <w:rFonts w:asciiTheme="majorBidi" w:hAnsiTheme="majorBidi" w:cstheme="majorBidi"/>
          <w:color w:val="0D0D0D" w:themeColor="text1" w:themeTint="F2"/>
          <w:sz w:val="24"/>
          <w:szCs w:val="24"/>
        </w:rPr>
        <w:t xml:space="preserve">Происходящие социально-экономические изменения в жизни нашего общества, постоянное повышение требований к уровню общего образования обострили проблему школьной неуспеваемости. Количество учащихся, которые по различным причинам оказываются не в состоянии за отведенное время и в необходимом объеме усвоить учебную программу, постоянно увеличивается. Неуспеваемость, возникающая на начальном этапе обучения, создает трудности для нормального развития ребенка, так как, не овладев основными умственными операциями, учащиеся не справляются </w:t>
      </w:r>
      <w:proofErr w:type="gramStart"/>
      <w:r w:rsidRPr="003B0060">
        <w:rPr>
          <w:rFonts w:asciiTheme="majorBidi" w:hAnsiTheme="majorBidi" w:cstheme="majorBidi"/>
          <w:color w:val="0D0D0D" w:themeColor="text1" w:themeTint="F2"/>
          <w:sz w:val="24"/>
          <w:szCs w:val="24"/>
        </w:rPr>
        <w:t>с</w:t>
      </w:r>
      <w:proofErr w:type="gramEnd"/>
      <w:r w:rsidRPr="003B0060">
        <w:rPr>
          <w:rFonts w:asciiTheme="majorBidi" w:hAnsiTheme="majorBidi" w:cstheme="majorBidi"/>
          <w:color w:val="0D0D0D" w:themeColor="text1" w:themeTint="F2"/>
          <w:sz w:val="24"/>
          <w:szCs w:val="24"/>
        </w:rPr>
        <w:t xml:space="preserve"> возрастающим объемом знаний в средних классах и на последующих этапах “выпадают” из процесса обучения. </w:t>
      </w:r>
      <w:r w:rsidR="003B0060" w:rsidRPr="003B0060">
        <w:rPr>
          <w:rFonts w:asciiTheme="majorBidi" w:hAnsiTheme="majorBidi" w:cstheme="majorBidi"/>
          <w:color w:val="0D0D0D" w:themeColor="text1" w:themeTint="F2"/>
          <w:sz w:val="24"/>
          <w:szCs w:val="24"/>
        </w:rPr>
        <w:tab/>
      </w:r>
      <w:r w:rsidR="003B0060" w:rsidRPr="003B0060">
        <w:rPr>
          <w:rFonts w:asciiTheme="majorBidi" w:hAnsiTheme="majorBidi" w:cstheme="majorBidi"/>
          <w:color w:val="0D0D0D" w:themeColor="text1" w:themeTint="F2"/>
          <w:sz w:val="24"/>
          <w:szCs w:val="24"/>
        </w:rPr>
        <w:tab/>
        <w:t xml:space="preserve">    </w:t>
      </w:r>
      <w:r w:rsidR="003B0060">
        <w:rPr>
          <w:rFonts w:asciiTheme="majorBidi" w:hAnsiTheme="majorBidi" w:cstheme="majorBidi"/>
          <w:color w:val="0D0D0D" w:themeColor="text1" w:themeTint="F2"/>
          <w:sz w:val="24"/>
          <w:szCs w:val="24"/>
        </w:rPr>
        <w:tab/>
      </w:r>
      <w:r w:rsidR="003B0060">
        <w:rPr>
          <w:rFonts w:asciiTheme="majorBidi" w:hAnsiTheme="majorBidi" w:cstheme="majorBidi"/>
          <w:color w:val="0D0D0D" w:themeColor="text1" w:themeTint="F2"/>
          <w:sz w:val="24"/>
          <w:szCs w:val="24"/>
        </w:rPr>
        <w:tab/>
      </w:r>
      <w:r w:rsidR="003B0060">
        <w:rPr>
          <w:rFonts w:asciiTheme="majorBidi" w:hAnsiTheme="majorBidi" w:cstheme="majorBidi"/>
          <w:color w:val="0D0D0D" w:themeColor="text1" w:themeTint="F2"/>
          <w:sz w:val="24"/>
          <w:szCs w:val="24"/>
        </w:rPr>
        <w:tab/>
      </w:r>
      <w:r w:rsidR="003B0060">
        <w:rPr>
          <w:rFonts w:asciiTheme="majorBidi" w:hAnsiTheme="majorBidi" w:cstheme="majorBidi"/>
          <w:color w:val="0D0D0D" w:themeColor="text1" w:themeTint="F2"/>
          <w:sz w:val="24"/>
          <w:szCs w:val="24"/>
        </w:rPr>
        <w:tab/>
      </w:r>
      <w:r w:rsidR="003B0060">
        <w:rPr>
          <w:rFonts w:asciiTheme="majorBidi" w:hAnsiTheme="majorBidi" w:cstheme="majorBidi"/>
          <w:color w:val="0D0D0D" w:themeColor="text1" w:themeTint="F2"/>
          <w:sz w:val="24"/>
          <w:szCs w:val="24"/>
        </w:rPr>
        <w:tab/>
      </w:r>
      <w:r w:rsidR="003B0060">
        <w:rPr>
          <w:rFonts w:asciiTheme="majorBidi" w:hAnsiTheme="majorBidi" w:cstheme="majorBidi"/>
          <w:color w:val="0D0D0D" w:themeColor="text1" w:themeTint="F2"/>
          <w:sz w:val="24"/>
          <w:szCs w:val="24"/>
        </w:rPr>
        <w:tab/>
      </w:r>
      <w:r w:rsidR="003B0060">
        <w:rPr>
          <w:rFonts w:asciiTheme="majorBidi" w:hAnsiTheme="majorBidi" w:cstheme="majorBidi"/>
          <w:color w:val="0D0D0D" w:themeColor="text1" w:themeTint="F2"/>
          <w:sz w:val="24"/>
          <w:szCs w:val="24"/>
        </w:rPr>
        <w:tab/>
      </w:r>
      <w:r w:rsidR="003B0060">
        <w:rPr>
          <w:rFonts w:asciiTheme="majorBidi" w:hAnsiTheme="majorBidi" w:cstheme="majorBidi"/>
          <w:color w:val="0D0D0D" w:themeColor="text1" w:themeTint="F2"/>
          <w:sz w:val="24"/>
          <w:szCs w:val="24"/>
        </w:rPr>
        <w:tab/>
      </w:r>
      <w:r w:rsidR="003B0060">
        <w:rPr>
          <w:rFonts w:asciiTheme="majorBidi" w:hAnsiTheme="majorBidi" w:cstheme="majorBidi"/>
          <w:color w:val="0D0D0D" w:themeColor="text1" w:themeTint="F2"/>
          <w:sz w:val="24"/>
          <w:szCs w:val="24"/>
        </w:rPr>
        <w:tab/>
      </w:r>
      <w:r w:rsidR="00D1638E">
        <w:rPr>
          <w:rFonts w:asciiTheme="majorBidi" w:hAnsiTheme="majorBidi" w:cstheme="majorBidi"/>
        </w:rPr>
        <w:t xml:space="preserve"> При работе со слабоуспевающими и неуспевающими</w:t>
      </w:r>
      <w:r w:rsidRPr="009A044B">
        <w:rPr>
          <w:rFonts w:asciiTheme="majorBidi" w:hAnsiTheme="majorBidi" w:cstheme="majorBidi"/>
          <w:sz w:val="24"/>
          <w:szCs w:val="24"/>
        </w:rPr>
        <w:t xml:space="preserve"> школьниками необходимо искать виды заданий, максимально возбуждающие активность ребенка, пробуждающие у него потребность в познавательной деятельности. В работе с ними важно найти такие пути, которые отвечали бы особенностям их развития и были бы для них доступны, а самое главное интересны.</w:t>
      </w:r>
      <w:r w:rsidR="003B0060">
        <w:rPr>
          <w:rFonts w:asciiTheme="majorBidi" w:hAnsiTheme="majorBidi" w:cstheme="majorBidi"/>
        </w:rPr>
        <w:tab/>
      </w:r>
      <w:r w:rsidR="003B0060">
        <w:rPr>
          <w:rFonts w:asciiTheme="majorBidi" w:hAnsiTheme="majorBidi" w:cstheme="majorBidi"/>
        </w:rPr>
        <w:tab/>
      </w:r>
      <w:r w:rsidR="003B0060">
        <w:rPr>
          <w:rFonts w:asciiTheme="majorBidi" w:hAnsiTheme="majorBidi" w:cstheme="majorBidi"/>
        </w:rPr>
        <w:tab/>
      </w:r>
      <w:r w:rsidR="003B0060">
        <w:rPr>
          <w:rFonts w:asciiTheme="majorBidi" w:hAnsiTheme="majorBidi" w:cstheme="majorBidi"/>
        </w:rPr>
        <w:tab/>
      </w:r>
      <w:r w:rsidR="003B0060">
        <w:rPr>
          <w:rFonts w:asciiTheme="majorBidi" w:hAnsiTheme="majorBidi" w:cstheme="majorBidi"/>
        </w:rPr>
        <w:tab/>
      </w:r>
      <w:r w:rsidR="003B0060">
        <w:rPr>
          <w:rFonts w:asciiTheme="majorBidi" w:hAnsiTheme="majorBidi" w:cstheme="majorBidi"/>
        </w:rPr>
        <w:tab/>
      </w:r>
      <w:r w:rsidR="003B0060">
        <w:rPr>
          <w:rFonts w:asciiTheme="majorBidi" w:hAnsiTheme="majorBidi" w:cstheme="majorBidi"/>
        </w:rPr>
        <w:tab/>
      </w:r>
      <w:r w:rsidR="003B0060">
        <w:rPr>
          <w:rFonts w:asciiTheme="majorBidi" w:hAnsiTheme="majorBidi" w:cstheme="majorBidi"/>
        </w:rPr>
        <w:tab/>
      </w:r>
      <w:r w:rsidR="003B0060">
        <w:rPr>
          <w:rFonts w:asciiTheme="majorBidi" w:hAnsiTheme="majorBidi" w:cstheme="majorBidi"/>
        </w:rPr>
        <w:tab/>
      </w:r>
      <w:r w:rsidR="003B0060">
        <w:rPr>
          <w:rFonts w:asciiTheme="majorBidi" w:hAnsiTheme="majorBidi" w:cstheme="majorBidi"/>
        </w:rPr>
        <w:tab/>
      </w:r>
    </w:p>
    <w:p w:rsidR="009A044B" w:rsidRPr="00256B7B" w:rsidRDefault="003B0060" w:rsidP="00256B7B">
      <w:pPr>
        <w:pStyle w:val="a5"/>
        <w:numPr>
          <w:ilvl w:val="0"/>
          <w:numId w:val="23"/>
        </w:num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256B7B">
        <w:rPr>
          <w:rFonts w:asciiTheme="majorBidi" w:hAnsiTheme="majorBidi" w:cstheme="majorBidi"/>
          <w:b/>
          <w:sz w:val="24"/>
          <w:szCs w:val="24"/>
        </w:rPr>
        <w:t>Цель</w:t>
      </w:r>
      <w:r w:rsidR="009A044B" w:rsidRPr="00256B7B">
        <w:rPr>
          <w:rFonts w:asciiTheme="majorBidi" w:hAnsiTheme="majorBidi" w:cstheme="majorBidi"/>
          <w:b/>
          <w:sz w:val="24"/>
          <w:szCs w:val="24"/>
        </w:rPr>
        <w:t xml:space="preserve"> и задачи программы</w:t>
      </w:r>
    </w:p>
    <w:p w:rsidR="003B0060" w:rsidRPr="009A044B" w:rsidRDefault="003B0060" w:rsidP="003B0060">
      <w:pPr>
        <w:spacing w:after="0" w:line="240" w:lineRule="auto"/>
        <w:ind w:left="502"/>
        <w:rPr>
          <w:rFonts w:asciiTheme="majorBidi" w:hAnsiTheme="majorBidi" w:cstheme="majorBidi"/>
          <w:b/>
          <w:sz w:val="24"/>
          <w:szCs w:val="24"/>
        </w:rPr>
      </w:pPr>
    </w:p>
    <w:p w:rsidR="003B0060" w:rsidRDefault="009A044B" w:rsidP="003B0060">
      <w:pPr>
        <w:spacing w:line="240" w:lineRule="auto"/>
        <w:ind w:left="-284" w:firstLine="284"/>
        <w:jc w:val="both"/>
        <w:rPr>
          <w:rFonts w:asciiTheme="majorBidi" w:hAnsiTheme="majorBidi" w:cstheme="majorBidi"/>
          <w:bCs/>
          <w:sz w:val="24"/>
          <w:szCs w:val="24"/>
        </w:rPr>
      </w:pPr>
      <w:r w:rsidRPr="009A044B">
        <w:rPr>
          <w:rFonts w:asciiTheme="majorBidi" w:hAnsiTheme="majorBidi" w:cstheme="majorBidi"/>
          <w:b/>
          <w:sz w:val="24"/>
          <w:szCs w:val="24"/>
        </w:rPr>
        <w:t>Цель –</w:t>
      </w:r>
      <w:r w:rsidR="000007DC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0007DC" w:rsidRPr="000007DC">
        <w:rPr>
          <w:rFonts w:asciiTheme="majorBidi" w:hAnsiTheme="majorBidi" w:cstheme="majorBidi"/>
          <w:bCs/>
          <w:sz w:val="24"/>
          <w:szCs w:val="24"/>
        </w:rPr>
        <w:t>создание системы</w:t>
      </w:r>
      <w:r w:rsidR="000007DC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3B0060" w:rsidRPr="003B0060">
        <w:rPr>
          <w:rFonts w:asciiTheme="majorBidi" w:hAnsiTheme="majorBidi" w:cstheme="majorBidi"/>
          <w:bCs/>
          <w:sz w:val="24"/>
          <w:szCs w:val="24"/>
        </w:rPr>
        <w:t>р</w:t>
      </w:r>
      <w:r w:rsidR="003B0060">
        <w:rPr>
          <w:rFonts w:asciiTheme="majorBidi" w:hAnsiTheme="majorBidi" w:cstheme="majorBidi"/>
          <w:bCs/>
          <w:sz w:val="24"/>
          <w:szCs w:val="24"/>
        </w:rPr>
        <w:t>аботы со слабоуспевающими и неуспевающими учащимися</w:t>
      </w:r>
      <w:r w:rsidR="00D91411">
        <w:rPr>
          <w:rFonts w:asciiTheme="majorBidi" w:hAnsiTheme="majorBidi" w:cstheme="majorBidi"/>
          <w:bCs/>
          <w:sz w:val="24"/>
          <w:szCs w:val="24"/>
        </w:rPr>
        <w:t xml:space="preserve"> для уменьшения количества таких детей.</w:t>
      </w:r>
    </w:p>
    <w:p w:rsidR="009A044B" w:rsidRDefault="009A044B" w:rsidP="003B0060">
      <w:pPr>
        <w:spacing w:line="240" w:lineRule="auto"/>
        <w:ind w:left="-284" w:firstLine="284"/>
        <w:jc w:val="both"/>
        <w:rPr>
          <w:rFonts w:asciiTheme="majorBidi" w:hAnsiTheme="majorBidi" w:cstheme="majorBidi"/>
          <w:b/>
          <w:sz w:val="24"/>
          <w:szCs w:val="24"/>
        </w:rPr>
      </w:pPr>
      <w:r w:rsidRPr="009A044B">
        <w:rPr>
          <w:rFonts w:asciiTheme="majorBidi" w:hAnsiTheme="majorBidi" w:cstheme="majorBidi"/>
          <w:b/>
          <w:sz w:val="24"/>
          <w:szCs w:val="24"/>
        </w:rPr>
        <w:t xml:space="preserve">Задачи: </w:t>
      </w:r>
    </w:p>
    <w:p w:rsidR="00D91411" w:rsidRPr="00F725CE" w:rsidRDefault="00D91411" w:rsidP="00F725C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Развитие мыслительной деятельности учащихся;</w:t>
      </w:r>
    </w:p>
    <w:p w:rsidR="00D91411" w:rsidRDefault="00D91411" w:rsidP="009A044B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Повышение уровня развития учебной мотивации;</w:t>
      </w:r>
    </w:p>
    <w:p w:rsidR="009A044B" w:rsidRPr="009A044B" w:rsidRDefault="009A044B" w:rsidP="009A044B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A044B">
        <w:rPr>
          <w:rFonts w:asciiTheme="majorBidi" w:hAnsiTheme="majorBidi" w:cstheme="majorBidi"/>
          <w:color w:val="000000"/>
          <w:sz w:val="24"/>
          <w:szCs w:val="24"/>
        </w:rPr>
        <w:t>Удовлетворение потребности в новой информации (широкая информированность).</w:t>
      </w:r>
    </w:p>
    <w:p w:rsidR="009A044B" w:rsidRPr="009A044B" w:rsidRDefault="009A044B" w:rsidP="009A044B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A044B">
        <w:rPr>
          <w:rFonts w:asciiTheme="majorBidi" w:hAnsiTheme="majorBidi" w:cstheme="majorBidi"/>
          <w:sz w:val="24"/>
          <w:szCs w:val="24"/>
        </w:rPr>
        <w:t>Формирование глубокого,</w:t>
      </w:r>
      <w:r w:rsidR="00D91411">
        <w:rPr>
          <w:rFonts w:asciiTheme="majorBidi" w:hAnsiTheme="majorBidi" w:cstheme="majorBidi"/>
          <w:sz w:val="24"/>
          <w:szCs w:val="24"/>
        </w:rPr>
        <w:t xml:space="preserve"> устойчивого интереса к предметам</w:t>
      </w:r>
      <w:r w:rsidRPr="009A044B">
        <w:rPr>
          <w:rFonts w:asciiTheme="majorBidi" w:hAnsiTheme="majorBidi" w:cstheme="majorBidi"/>
          <w:sz w:val="24"/>
          <w:szCs w:val="24"/>
        </w:rPr>
        <w:t>.</w:t>
      </w:r>
    </w:p>
    <w:p w:rsidR="009A044B" w:rsidRPr="009A044B" w:rsidRDefault="009A044B" w:rsidP="009A044B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A044B">
        <w:rPr>
          <w:rFonts w:asciiTheme="majorBidi" w:hAnsiTheme="majorBidi" w:cstheme="majorBidi"/>
          <w:sz w:val="24"/>
          <w:szCs w:val="24"/>
        </w:rPr>
        <w:t xml:space="preserve">Расширение кругозора учащихся, их любознательности. </w:t>
      </w:r>
    </w:p>
    <w:p w:rsidR="009A044B" w:rsidRPr="009A044B" w:rsidRDefault="009A044B" w:rsidP="009A044B">
      <w:pPr>
        <w:numPr>
          <w:ilvl w:val="1"/>
          <w:numId w:val="2"/>
        </w:numPr>
        <w:spacing w:before="100" w:beforeAutospacing="1" w:after="100" w:afterAutospacing="1" w:line="240" w:lineRule="auto"/>
        <w:ind w:left="0" w:firstLine="1134"/>
        <w:jc w:val="both"/>
        <w:rPr>
          <w:rFonts w:asciiTheme="majorBidi" w:hAnsiTheme="majorBidi" w:cstheme="majorBidi"/>
          <w:sz w:val="24"/>
          <w:szCs w:val="24"/>
        </w:rPr>
      </w:pPr>
      <w:r w:rsidRPr="009A044B">
        <w:rPr>
          <w:rFonts w:asciiTheme="majorBidi" w:hAnsiTheme="majorBidi" w:cstheme="majorBidi"/>
          <w:sz w:val="24"/>
          <w:szCs w:val="24"/>
        </w:rPr>
        <w:lastRenderedPageBreak/>
        <w:t>Развитие внимания, логического мышления, аккуратности, навыков самопроверки учащихся.</w:t>
      </w:r>
    </w:p>
    <w:p w:rsidR="00F938DC" w:rsidRPr="00595D5B" w:rsidRDefault="00595D5B" w:rsidP="00595D5B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Активизация слабых учащихся.</w:t>
      </w:r>
    </w:p>
    <w:p w:rsidR="00F938DC" w:rsidRPr="00256B7B" w:rsidRDefault="00595D5B" w:rsidP="00256B7B">
      <w:pPr>
        <w:pStyle w:val="a5"/>
        <w:numPr>
          <w:ilvl w:val="0"/>
          <w:numId w:val="23"/>
        </w:numPr>
        <w:spacing w:before="100" w:beforeAutospacing="1" w:after="100" w:afterAutospacing="1" w:line="240" w:lineRule="auto"/>
        <w:jc w:val="center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</w:pPr>
      <w:r w:rsidRPr="00256B7B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Этапы реализации программы</w:t>
      </w:r>
    </w:p>
    <w:p w:rsidR="00595D5B" w:rsidRDefault="00595D5B" w:rsidP="00595D5B">
      <w:pPr>
        <w:pStyle w:val="a5"/>
        <w:spacing w:before="100" w:beforeAutospacing="1" w:after="100" w:afterAutospacing="1" w:line="240" w:lineRule="auto"/>
        <w:ind w:left="502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</w:pPr>
    </w:p>
    <w:p w:rsidR="00595D5B" w:rsidRDefault="00595D5B" w:rsidP="00256B7B">
      <w:pPr>
        <w:pStyle w:val="a5"/>
        <w:spacing w:before="100" w:beforeAutospacing="1" w:after="100" w:afterAutospacing="1" w:line="240" w:lineRule="auto"/>
        <w:ind w:left="502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 w:rsidRPr="00595D5B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1 этап</w:t>
      </w: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 xml:space="preserve"> – </w:t>
      </w:r>
      <w:r w:rsidRPr="00595D5B">
        <w:rPr>
          <w:rFonts w:asciiTheme="majorBidi" w:hAnsiTheme="majorBidi" w:cstheme="majorBidi"/>
          <w:color w:val="0D0D0D" w:themeColor="text1" w:themeTint="F2"/>
          <w:sz w:val="24"/>
          <w:szCs w:val="24"/>
        </w:rPr>
        <w:t>подготовительный</w:t>
      </w:r>
      <w:r>
        <w:rPr>
          <w:rFonts w:asciiTheme="majorBidi" w:hAnsiTheme="majorBidi" w:cstheme="majorBidi"/>
          <w:color w:val="0D0D0D" w:themeColor="text1" w:themeTint="F2"/>
          <w:sz w:val="24"/>
          <w:szCs w:val="24"/>
        </w:rPr>
        <w:t xml:space="preserve"> 2012</w:t>
      </w:r>
      <w:r w:rsidR="00256B7B">
        <w:rPr>
          <w:rFonts w:asciiTheme="majorBidi" w:hAnsiTheme="majorBidi" w:cstheme="majorBidi"/>
          <w:color w:val="0D0D0D" w:themeColor="text1" w:themeTint="F2"/>
          <w:sz w:val="24"/>
          <w:szCs w:val="24"/>
        </w:rPr>
        <w:t>-2013</w:t>
      </w:r>
      <w:r>
        <w:rPr>
          <w:rFonts w:asciiTheme="majorBidi" w:hAnsiTheme="majorBidi" w:cstheme="majorBidi"/>
          <w:color w:val="0D0D0D" w:themeColor="text1" w:themeTint="F2"/>
          <w:sz w:val="24"/>
          <w:szCs w:val="24"/>
        </w:rPr>
        <w:t xml:space="preserve"> год</w:t>
      </w:r>
      <w:r w:rsidR="00256B7B">
        <w:rPr>
          <w:rFonts w:asciiTheme="majorBidi" w:hAnsiTheme="majorBidi" w:cstheme="majorBidi"/>
          <w:color w:val="0D0D0D" w:themeColor="text1" w:themeTint="F2"/>
          <w:sz w:val="24"/>
          <w:szCs w:val="24"/>
        </w:rPr>
        <w:t>ы</w:t>
      </w:r>
      <w:r>
        <w:rPr>
          <w:rFonts w:asciiTheme="majorBidi" w:hAnsiTheme="majorBidi" w:cstheme="majorBidi"/>
          <w:color w:val="0D0D0D" w:themeColor="text1" w:themeTint="F2"/>
          <w:sz w:val="24"/>
          <w:szCs w:val="24"/>
        </w:rPr>
        <w:t>:</w:t>
      </w:r>
    </w:p>
    <w:p w:rsidR="00595D5B" w:rsidRDefault="00595D5B" w:rsidP="00256B7B">
      <w:pPr>
        <w:pStyle w:val="a5"/>
        <w:spacing w:before="100" w:beforeAutospacing="1" w:after="100" w:afterAutospacing="1" w:line="240" w:lineRule="auto"/>
        <w:ind w:left="502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-</w:t>
      </w:r>
      <w:r>
        <w:rPr>
          <w:rFonts w:asciiTheme="majorBidi" w:hAnsiTheme="majorBidi" w:cstheme="majorBidi"/>
          <w:color w:val="0D0D0D" w:themeColor="text1" w:themeTint="F2"/>
          <w:sz w:val="24"/>
          <w:szCs w:val="24"/>
        </w:rPr>
        <w:t xml:space="preserve"> вы</w:t>
      </w:r>
      <w:r w:rsidR="00256B7B">
        <w:rPr>
          <w:rFonts w:asciiTheme="majorBidi" w:hAnsiTheme="majorBidi" w:cstheme="majorBidi"/>
          <w:color w:val="0D0D0D" w:themeColor="text1" w:themeTint="F2"/>
          <w:sz w:val="24"/>
          <w:szCs w:val="24"/>
        </w:rPr>
        <w:t xml:space="preserve">явление педагогическими работниками </w:t>
      </w:r>
      <w:r>
        <w:rPr>
          <w:rFonts w:asciiTheme="majorBidi" w:hAnsiTheme="majorBidi" w:cstheme="majorBidi"/>
          <w:color w:val="0D0D0D" w:themeColor="text1" w:themeTint="F2"/>
          <w:sz w:val="24"/>
          <w:szCs w:val="24"/>
        </w:rPr>
        <w:t>слабоуспевающих и неуспевающих учащихся;</w:t>
      </w:r>
    </w:p>
    <w:p w:rsidR="00595D5B" w:rsidRDefault="00256B7B" w:rsidP="00256B7B">
      <w:pPr>
        <w:pStyle w:val="a5"/>
        <w:spacing w:before="100" w:beforeAutospacing="1" w:after="100" w:afterAutospacing="1" w:line="240" w:lineRule="auto"/>
        <w:ind w:left="502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>
        <w:rPr>
          <w:rFonts w:asciiTheme="majorBidi" w:hAnsiTheme="majorBidi" w:cstheme="majorBidi"/>
          <w:color w:val="0D0D0D" w:themeColor="text1" w:themeTint="F2"/>
          <w:sz w:val="24"/>
          <w:szCs w:val="24"/>
        </w:rPr>
        <w:t xml:space="preserve">-разработка педагогами </w:t>
      </w:r>
      <w:r w:rsidR="00595D5B" w:rsidRPr="00595D5B">
        <w:rPr>
          <w:rFonts w:asciiTheme="majorBidi" w:hAnsiTheme="majorBidi" w:cstheme="majorBidi"/>
          <w:color w:val="0D0D0D" w:themeColor="text1" w:themeTint="F2"/>
          <w:sz w:val="24"/>
          <w:szCs w:val="24"/>
        </w:rPr>
        <w:t>планов работы со слабоуспевающими и неуспевающими учащимися</w:t>
      </w:r>
      <w:r w:rsidR="00595D5B">
        <w:rPr>
          <w:rFonts w:asciiTheme="majorBidi" w:hAnsiTheme="majorBidi" w:cstheme="majorBidi"/>
          <w:color w:val="0D0D0D" w:themeColor="text1" w:themeTint="F2"/>
          <w:sz w:val="24"/>
          <w:szCs w:val="24"/>
        </w:rPr>
        <w:t>;</w:t>
      </w:r>
    </w:p>
    <w:p w:rsidR="00595D5B" w:rsidRDefault="00595D5B" w:rsidP="00256B7B">
      <w:pPr>
        <w:pStyle w:val="a5"/>
        <w:spacing w:before="100" w:beforeAutospacing="1" w:after="100" w:afterAutospacing="1" w:line="240" w:lineRule="auto"/>
        <w:ind w:left="502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 w:rsidRPr="00595D5B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2 этап</w:t>
      </w: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 xml:space="preserve"> – </w:t>
      </w:r>
      <w:r w:rsidRPr="00595D5B">
        <w:rPr>
          <w:rFonts w:asciiTheme="majorBidi" w:hAnsiTheme="majorBidi" w:cstheme="majorBidi"/>
          <w:color w:val="0D0D0D" w:themeColor="text1" w:themeTint="F2"/>
          <w:sz w:val="24"/>
          <w:szCs w:val="24"/>
        </w:rPr>
        <w:t>практический, корректировочный</w:t>
      </w:r>
      <w:r w:rsidR="00256B7B">
        <w:rPr>
          <w:rFonts w:asciiTheme="majorBidi" w:hAnsiTheme="majorBidi" w:cstheme="majorBidi"/>
          <w:color w:val="0D0D0D" w:themeColor="text1" w:themeTint="F2"/>
          <w:sz w:val="24"/>
          <w:szCs w:val="24"/>
        </w:rPr>
        <w:t xml:space="preserve"> </w:t>
      </w:r>
      <w:r w:rsidR="000007DC">
        <w:rPr>
          <w:rFonts w:asciiTheme="majorBidi" w:hAnsiTheme="majorBidi" w:cstheme="majorBidi"/>
          <w:color w:val="0D0D0D" w:themeColor="text1" w:themeTint="F2"/>
          <w:sz w:val="24"/>
          <w:szCs w:val="24"/>
        </w:rPr>
        <w:t>2014 год</w:t>
      </w:r>
      <w:r>
        <w:rPr>
          <w:rFonts w:asciiTheme="majorBidi" w:hAnsiTheme="majorBidi" w:cstheme="majorBidi"/>
          <w:color w:val="0D0D0D" w:themeColor="text1" w:themeTint="F2"/>
          <w:sz w:val="24"/>
          <w:szCs w:val="24"/>
        </w:rPr>
        <w:t>:</w:t>
      </w:r>
    </w:p>
    <w:p w:rsidR="00595D5B" w:rsidRDefault="00595D5B" w:rsidP="00256B7B">
      <w:pPr>
        <w:pStyle w:val="a5"/>
        <w:spacing w:before="100" w:beforeAutospacing="1" w:after="100" w:afterAutospacing="1" w:line="240" w:lineRule="auto"/>
        <w:ind w:left="502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-</w:t>
      </w:r>
      <w:r>
        <w:rPr>
          <w:rFonts w:asciiTheme="majorBidi" w:hAnsiTheme="majorBidi" w:cstheme="majorBidi"/>
          <w:color w:val="0D0D0D" w:themeColor="text1" w:themeTint="F2"/>
          <w:sz w:val="24"/>
          <w:szCs w:val="24"/>
        </w:rPr>
        <w:t xml:space="preserve"> работа по разработанным планам;</w:t>
      </w:r>
    </w:p>
    <w:p w:rsidR="00595D5B" w:rsidRDefault="00595D5B" w:rsidP="00256B7B">
      <w:pPr>
        <w:pStyle w:val="a5"/>
        <w:spacing w:before="100" w:beforeAutospacing="1" w:after="100" w:afterAutospacing="1" w:line="240" w:lineRule="auto"/>
        <w:ind w:left="502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-</w:t>
      </w:r>
      <w:r>
        <w:rPr>
          <w:rFonts w:asciiTheme="majorBidi" w:hAnsiTheme="majorBidi" w:cstheme="majorBidi"/>
          <w:color w:val="0D0D0D" w:themeColor="text1" w:themeTint="F2"/>
          <w:sz w:val="24"/>
          <w:szCs w:val="24"/>
        </w:rPr>
        <w:t xml:space="preserve"> анализ первых результатов и корректировка планов;</w:t>
      </w:r>
    </w:p>
    <w:p w:rsidR="00595D5B" w:rsidRDefault="00595D5B" w:rsidP="00256B7B">
      <w:pPr>
        <w:pStyle w:val="a5"/>
        <w:spacing w:before="100" w:beforeAutospacing="1" w:after="100" w:afterAutospacing="1" w:line="240" w:lineRule="auto"/>
        <w:ind w:left="502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3 этап –</w:t>
      </w:r>
      <w:r w:rsidR="000007DC">
        <w:rPr>
          <w:rFonts w:asciiTheme="majorBidi" w:hAnsiTheme="majorBidi" w:cstheme="majorBidi"/>
          <w:color w:val="0D0D0D" w:themeColor="text1" w:themeTint="F2"/>
          <w:sz w:val="24"/>
          <w:szCs w:val="24"/>
        </w:rPr>
        <w:t xml:space="preserve"> результативный 2015 год</w:t>
      </w:r>
      <w:r>
        <w:rPr>
          <w:rFonts w:asciiTheme="majorBidi" w:hAnsiTheme="majorBidi" w:cstheme="majorBidi"/>
          <w:color w:val="0D0D0D" w:themeColor="text1" w:themeTint="F2"/>
          <w:sz w:val="24"/>
          <w:szCs w:val="24"/>
        </w:rPr>
        <w:t>:</w:t>
      </w:r>
    </w:p>
    <w:p w:rsidR="00595D5B" w:rsidRDefault="00595D5B" w:rsidP="00256B7B">
      <w:pPr>
        <w:pStyle w:val="a5"/>
        <w:spacing w:before="100" w:beforeAutospacing="1" w:after="100" w:afterAutospacing="1" w:line="240" w:lineRule="auto"/>
        <w:ind w:left="502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-</w:t>
      </w:r>
      <w:r>
        <w:rPr>
          <w:rFonts w:asciiTheme="majorBidi" w:hAnsiTheme="majorBidi" w:cstheme="majorBidi"/>
          <w:color w:val="0D0D0D" w:themeColor="text1" w:themeTint="F2"/>
          <w:sz w:val="24"/>
          <w:szCs w:val="24"/>
        </w:rPr>
        <w:t xml:space="preserve"> систематизированная работа по скорректированным планам на получение конкретных результатов;</w:t>
      </w:r>
    </w:p>
    <w:p w:rsidR="00C50AC6" w:rsidRPr="00595D5B" w:rsidRDefault="00595D5B" w:rsidP="00256B7B">
      <w:pPr>
        <w:pStyle w:val="a5"/>
        <w:spacing w:before="100" w:beforeAutospacing="1" w:after="100" w:afterAutospacing="1" w:line="240" w:lineRule="auto"/>
        <w:ind w:left="502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-</w:t>
      </w:r>
      <w:r>
        <w:rPr>
          <w:rFonts w:asciiTheme="majorBidi" w:hAnsiTheme="majorBidi" w:cstheme="majorBidi"/>
          <w:color w:val="0D0D0D" w:themeColor="text1" w:themeTint="F2"/>
          <w:sz w:val="24"/>
          <w:szCs w:val="24"/>
        </w:rPr>
        <w:t xml:space="preserve"> подведение итогов программы.</w:t>
      </w:r>
    </w:p>
    <w:p w:rsidR="00256B7B" w:rsidRDefault="00256B7B" w:rsidP="00256B7B">
      <w:pPr>
        <w:pStyle w:val="a5"/>
        <w:spacing w:before="100" w:beforeAutospacing="1" w:after="100" w:afterAutospacing="1" w:line="240" w:lineRule="auto"/>
        <w:rPr>
          <w:rFonts w:asciiTheme="majorBidi" w:hAnsiTheme="majorBidi" w:cstheme="majorBidi"/>
          <w:b/>
          <w:sz w:val="24"/>
          <w:szCs w:val="24"/>
        </w:rPr>
      </w:pPr>
    </w:p>
    <w:p w:rsidR="009A044B" w:rsidRPr="00256B7B" w:rsidRDefault="009A044B" w:rsidP="00256B7B">
      <w:pPr>
        <w:pStyle w:val="a5"/>
        <w:numPr>
          <w:ilvl w:val="0"/>
          <w:numId w:val="23"/>
        </w:numPr>
        <w:spacing w:before="100" w:beforeAutospacing="1" w:after="100" w:afterAutospacing="1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256B7B">
        <w:rPr>
          <w:rFonts w:asciiTheme="majorBidi" w:hAnsiTheme="majorBidi" w:cstheme="majorBidi"/>
          <w:b/>
          <w:sz w:val="24"/>
          <w:szCs w:val="24"/>
        </w:rPr>
        <w:t>Планируемые результаты</w:t>
      </w:r>
      <w:r w:rsidR="00DC6CBF" w:rsidRPr="00256B7B">
        <w:rPr>
          <w:rFonts w:asciiTheme="majorBidi" w:hAnsiTheme="majorBidi" w:cstheme="majorBidi"/>
          <w:b/>
          <w:sz w:val="24"/>
          <w:szCs w:val="24"/>
        </w:rPr>
        <w:t xml:space="preserve"> реализации</w:t>
      </w:r>
      <w:r w:rsidRPr="00256B7B">
        <w:rPr>
          <w:rFonts w:asciiTheme="majorBidi" w:hAnsiTheme="majorBidi" w:cstheme="majorBidi"/>
          <w:b/>
          <w:sz w:val="24"/>
          <w:szCs w:val="24"/>
        </w:rPr>
        <w:t xml:space="preserve"> программы</w:t>
      </w:r>
    </w:p>
    <w:p w:rsidR="003B557E" w:rsidRPr="000007DC" w:rsidRDefault="00256B7B" w:rsidP="00256B7B">
      <w:pPr>
        <w:spacing w:before="100" w:beforeAutospacing="1" w:after="100" w:afterAutospacing="1" w:line="240" w:lineRule="auto"/>
        <w:ind w:left="142"/>
        <w:jc w:val="both"/>
        <w:rPr>
          <w:rFonts w:asciiTheme="majorBidi" w:hAnsiTheme="majorBidi" w:cstheme="majorBidi"/>
          <w:color w:val="3A3B3A"/>
          <w:sz w:val="24"/>
          <w:szCs w:val="24"/>
        </w:rPr>
      </w:pPr>
      <w:r>
        <w:rPr>
          <w:rFonts w:asciiTheme="majorBidi" w:hAnsiTheme="majorBidi" w:cstheme="majorBidi"/>
          <w:color w:val="3A3B3A"/>
          <w:sz w:val="24"/>
          <w:szCs w:val="24"/>
        </w:rPr>
        <w:t xml:space="preserve">- </w:t>
      </w:r>
      <w:r w:rsidR="009A044B" w:rsidRPr="009A044B">
        <w:rPr>
          <w:rFonts w:asciiTheme="majorBidi" w:hAnsiTheme="majorBidi" w:cstheme="majorBidi"/>
          <w:color w:val="3A3B3A"/>
          <w:sz w:val="24"/>
          <w:szCs w:val="24"/>
        </w:rPr>
        <w:t xml:space="preserve">Создание благоприятных условий для развития интеллектуальных способностей учащихся,  личностного роста слабоуспевающих и неуспевающих детей. </w:t>
      </w:r>
      <w:r>
        <w:rPr>
          <w:rFonts w:asciiTheme="majorBidi" w:hAnsiTheme="majorBidi" w:cstheme="majorBidi"/>
          <w:color w:val="3A3B3A"/>
          <w:sz w:val="24"/>
          <w:szCs w:val="24"/>
        </w:rPr>
        <w:tab/>
      </w:r>
      <w:r>
        <w:rPr>
          <w:rFonts w:asciiTheme="majorBidi" w:hAnsiTheme="majorBidi" w:cstheme="majorBidi"/>
          <w:color w:val="3A3B3A"/>
          <w:sz w:val="24"/>
          <w:szCs w:val="24"/>
        </w:rPr>
        <w:tab/>
      </w:r>
      <w:r>
        <w:rPr>
          <w:rFonts w:asciiTheme="majorBidi" w:hAnsiTheme="majorBidi" w:cstheme="majorBidi"/>
          <w:color w:val="3A3B3A"/>
          <w:sz w:val="24"/>
          <w:szCs w:val="24"/>
        </w:rPr>
        <w:tab/>
        <w:t xml:space="preserve">   </w:t>
      </w:r>
      <w:r w:rsidR="009A044B" w:rsidRPr="009A044B">
        <w:rPr>
          <w:rFonts w:asciiTheme="majorBidi" w:hAnsiTheme="majorBidi" w:cstheme="majorBidi"/>
          <w:color w:val="3A3B3A"/>
          <w:sz w:val="24"/>
          <w:szCs w:val="24"/>
        </w:rPr>
        <w:t xml:space="preserve">- Внедрение новых образовательных технологий. </w:t>
      </w:r>
      <w:r>
        <w:rPr>
          <w:rFonts w:asciiTheme="majorBidi" w:hAnsiTheme="majorBidi" w:cstheme="majorBidi"/>
          <w:color w:val="3A3B3A"/>
          <w:sz w:val="24"/>
          <w:szCs w:val="24"/>
        </w:rPr>
        <w:tab/>
      </w:r>
      <w:r>
        <w:rPr>
          <w:rFonts w:asciiTheme="majorBidi" w:hAnsiTheme="majorBidi" w:cstheme="majorBidi"/>
          <w:color w:val="3A3B3A"/>
          <w:sz w:val="24"/>
          <w:szCs w:val="24"/>
        </w:rPr>
        <w:tab/>
      </w:r>
      <w:r>
        <w:rPr>
          <w:rFonts w:asciiTheme="majorBidi" w:hAnsiTheme="majorBidi" w:cstheme="majorBidi"/>
          <w:color w:val="3A3B3A"/>
          <w:sz w:val="24"/>
          <w:szCs w:val="24"/>
        </w:rPr>
        <w:tab/>
      </w:r>
      <w:r>
        <w:rPr>
          <w:rFonts w:asciiTheme="majorBidi" w:hAnsiTheme="majorBidi" w:cstheme="majorBidi"/>
          <w:color w:val="3A3B3A"/>
          <w:sz w:val="24"/>
          <w:szCs w:val="24"/>
        </w:rPr>
        <w:tab/>
      </w:r>
      <w:r>
        <w:rPr>
          <w:rFonts w:asciiTheme="majorBidi" w:hAnsiTheme="majorBidi" w:cstheme="majorBidi"/>
          <w:color w:val="3A3B3A"/>
          <w:sz w:val="24"/>
          <w:szCs w:val="24"/>
        </w:rPr>
        <w:tab/>
      </w:r>
      <w:r>
        <w:rPr>
          <w:rFonts w:asciiTheme="majorBidi" w:hAnsiTheme="majorBidi" w:cstheme="majorBidi"/>
          <w:color w:val="3A3B3A"/>
          <w:sz w:val="24"/>
          <w:szCs w:val="24"/>
        </w:rPr>
        <w:tab/>
        <w:t xml:space="preserve">  - </w:t>
      </w:r>
      <w:r w:rsidR="009A044B" w:rsidRPr="009A044B">
        <w:rPr>
          <w:rFonts w:asciiTheme="majorBidi" w:hAnsiTheme="majorBidi" w:cstheme="majorBidi"/>
          <w:color w:val="3A3B3A"/>
          <w:sz w:val="24"/>
          <w:szCs w:val="24"/>
        </w:rPr>
        <w:t>Предоставление возможности для участия слабоуспевающих и неуспевающих школьников в творческих конкурсах, в</w:t>
      </w:r>
      <w:r w:rsidR="00F725CE">
        <w:rPr>
          <w:rFonts w:asciiTheme="majorBidi" w:hAnsiTheme="majorBidi" w:cstheme="majorBidi"/>
          <w:color w:val="3A3B3A"/>
          <w:sz w:val="24"/>
          <w:szCs w:val="24"/>
        </w:rPr>
        <w:t>ыставках и других мероприятиях.</w:t>
      </w:r>
    </w:p>
    <w:p w:rsidR="009A044B" w:rsidRDefault="000007DC" w:rsidP="00DC6CBF">
      <w:pPr>
        <w:spacing w:line="240" w:lineRule="auto"/>
        <w:ind w:left="-284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5</w:t>
      </w:r>
      <w:r w:rsidR="00DC6CBF" w:rsidRPr="00DC6CBF">
        <w:rPr>
          <w:rFonts w:asciiTheme="majorBidi" w:hAnsiTheme="majorBidi" w:cstheme="majorBidi"/>
          <w:b/>
          <w:bCs/>
          <w:sz w:val="24"/>
          <w:szCs w:val="24"/>
        </w:rPr>
        <w:t>. Причины неуспеваемости</w:t>
      </w:r>
      <w:r w:rsidR="00DC6CBF">
        <w:rPr>
          <w:rFonts w:asciiTheme="majorBidi" w:hAnsiTheme="majorBidi" w:cstheme="majorBidi"/>
          <w:b/>
          <w:bCs/>
          <w:sz w:val="24"/>
          <w:szCs w:val="24"/>
        </w:rPr>
        <w:t xml:space="preserve"> учащихся</w:t>
      </w:r>
    </w:p>
    <w:p w:rsidR="00DC6CBF" w:rsidRPr="00DC6CBF" w:rsidRDefault="00DC6CBF" w:rsidP="00DC6CBF">
      <w:pPr>
        <w:shd w:val="clear" w:color="auto" w:fill="FFFFFF"/>
        <w:spacing w:after="0" w:line="240" w:lineRule="auto"/>
        <w:ind w:firstLine="708"/>
        <w:jc w:val="both"/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</w:pPr>
      <w:r w:rsidRPr="00DC6CBF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>Выявить причины неуспеваемости можно с помощью диагностических методик, позволяющих установить наличие и характер учебно-познавательных способностей и интересов учащихся и определить оптимальные условия их обучения.</w:t>
      </w:r>
    </w:p>
    <w:p w:rsidR="00DC6CBF" w:rsidRPr="00DC6CBF" w:rsidRDefault="00696A7F" w:rsidP="00DC6CBF">
      <w:pPr>
        <w:shd w:val="clear" w:color="auto" w:fill="FFFFFF"/>
        <w:spacing w:line="360" w:lineRule="atLeast"/>
        <w:jc w:val="right"/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i/>
          <w:iCs/>
          <w:color w:val="555555"/>
          <w:sz w:val="24"/>
          <w:szCs w:val="24"/>
          <w:lang w:eastAsia="ru-RU"/>
        </w:rPr>
        <w:t xml:space="preserve"> </w:t>
      </w:r>
    </w:p>
    <w:tbl>
      <w:tblPr>
        <w:tblW w:w="95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80"/>
        <w:gridCol w:w="5460"/>
      </w:tblGrid>
      <w:tr w:rsidR="00DC6CBF" w:rsidRPr="00DC6CBF" w:rsidTr="00273BCC">
        <w:tc>
          <w:tcPr>
            <w:tcW w:w="9540" w:type="dxa"/>
            <w:gridSpan w:val="2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C6CBF" w:rsidRPr="000007DC" w:rsidRDefault="00DC6CBF" w:rsidP="00273BCC">
            <w:pPr>
              <w:spacing w:after="0" w:line="360" w:lineRule="atLeast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</w:pPr>
            <w:r w:rsidRPr="000007DC"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Причины и характер проявления неуспеваемости</w:t>
            </w:r>
          </w:p>
        </w:tc>
      </w:tr>
      <w:tr w:rsidR="00DC6CBF" w:rsidRPr="00DC6CBF" w:rsidTr="00273BCC">
        <w:tc>
          <w:tcPr>
            <w:tcW w:w="408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C6CBF" w:rsidRPr="000007DC" w:rsidRDefault="00DC6CBF" w:rsidP="00273BCC">
            <w:pPr>
              <w:spacing w:after="0" w:line="360" w:lineRule="atLeast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</w:pPr>
            <w:r w:rsidRPr="000007DC"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Причины неуспеваемости</w:t>
            </w:r>
          </w:p>
        </w:tc>
        <w:tc>
          <w:tcPr>
            <w:tcW w:w="546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C6CBF" w:rsidRPr="000007DC" w:rsidRDefault="00DC6CBF" w:rsidP="00273BCC">
            <w:pPr>
              <w:spacing w:after="0" w:line="360" w:lineRule="atLeast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</w:pPr>
            <w:r w:rsidRPr="000007DC"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Характер проявления</w:t>
            </w:r>
          </w:p>
        </w:tc>
      </w:tr>
      <w:tr w:rsidR="00DC6CBF" w:rsidRPr="00C50AC6" w:rsidTr="00273BCC">
        <w:tc>
          <w:tcPr>
            <w:tcW w:w="408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C6CBF" w:rsidRPr="000007DC" w:rsidRDefault="00DC6CBF" w:rsidP="00C50AC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</w:pPr>
            <w:r w:rsidRPr="000007DC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t>Низкий уровень развития учебной мотивации (ничто не побуждает учиться). Влияют:</w:t>
            </w:r>
          </w:p>
          <w:p w:rsidR="00DC6CBF" w:rsidRPr="000007DC" w:rsidRDefault="00DC6CBF" w:rsidP="00C50AC6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</w:pPr>
            <w:r w:rsidRPr="000007DC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t xml:space="preserve">обстоятельства жизни ребенка в семье; </w:t>
            </w:r>
          </w:p>
          <w:p w:rsidR="00DC6CBF" w:rsidRPr="000007DC" w:rsidRDefault="00DC6CBF" w:rsidP="00C50AC6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</w:pPr>
            <w:r w:rsidRPr="000007DC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t xml:space="preserve">взаимоотношения с окружающими взрослыми </w:t>
            </w:r>
          </w:p>
        </w:tc>
        <w:tc>
          <w:tcPr>
            <w:tcW w:w="546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C6CBF" w:rsidRPr="000007DC" w:rsidRDefault="00DC6CBF" w:rsidP="00C50AC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</w:pPr>
            <w:r w:rsidRPr="000007DC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t>Неправильно сформировавшееся отношение к учению, непонимание его общественной значимости.</w:t>
            </w:r>
          </w:p>
          <w:p w:rsidR="00DC6CBF" w:rsidRPr="000007DC" w:rsidRDefault="00DC6CBF" w:rsidP="00C50AC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</w:pPr>
            <w:proofErr w:type="gramStart"/>
            <w:r w:rsidRPr="000007DC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t>Нет стремления быть</w:t>
            </w:r>
            <w:proofErr w:type="gramEnd"/>
            <w:r w:rsidRPr="000007DC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t xml:space="preserve"> успешным в учебной деятельности (отсутствует заинтересованность в получении хороших отметок, вполне устраивают удовлетворительные)</w:t>
            </w:r>
          </w:p>
        </w:tc>
      </w:tr>
      <w:tr w:rsidR="00DC6CBF" w:rsidRPr="00C50AC6" w:rsidTr="00273BCC">
        <w:tc>
          <w:tcPr>
            <w:tcW w:w="408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C6CBF" w:rsidRPr="000007DC" w:rsidRDefault="00DC6CBF" w:rsidP="00C50AC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</w:pPr>
            <w:r w:rsidRPr="000007DC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t>Интеллектуальная пассивность как результат неправильного воспитания.</w:t>
            </w:r>
          </w:p>
          <w:p w:rsidR="00DC6CBF" w:rsidRPr="000007DC" w:rsidRDefault="00DC6CBF" w:rsidP="00C50AC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</w:pPr>
            <w:r w:rsidRPr="000007DC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t xml:space="preserve">Интеллектуально пассивные учащиеся – те, которые не имели ни правильных условий для умственного развития, ни достаточной практики интеллектуальной деятельности, у них отсутствуют интеллектуальные </w:t>
            </w:r>
            <w:r w:rsidRPr="000007DC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умения, знания и навыки, на основе которых педагог строит обучение</w:t>
            </w:r>
          </w:p>
        </w:tc>
        <w:tc>
          <w:tcPr>
            <w:tcW w:w="546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C6CBF" w:rsidRPr="000007DC" w:rsidRDefault="00DC6CBF" w:rsidP="00C50AC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</w:pPr>
            <w:r w:rsidRPr="000007DC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При выполнении учебного задания, требующего активной мыслительной работы, отсутствует стремление его понять и осмыслить.</w:t>
            </w:r>
          </w:p>
          <w:p w:rsidR="00DC6CBF" w:rsidRPr="000007DC" w:rsidRDefault="00DC6CBF" w:rsidP="00C50AC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</w:pPr>
            <w:r w:rsidRPr="000007DC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t>Вместо активного размышления – использование различных обходных путей: зазубривание, списывание, подсказки товарищей, угадывание правильных вариантов ответа.</w:t>
            </w:r>
          </w:p>
          <w:p w:rsidR="00DC6CBF" w:rsidRPr="000007DC" w:rsidRDefault="00DC6CBF" w:rsidP="00C50AC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</w:pPr>
            <w:r w:rsidRPr="000007DC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t xml:space="preserve">Интеллектуальная пассивность может проявляться как избирательно в отношении учебных </w:t>
            </w:r>
            <w:r w:rsidRPr="000007DC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предметов, так и во всей учебной работе. Вне учебных занятий многие из таких учащихся действуют умнее, активнее и сообразительнее, чем в учении</w:t>
            </w:r>
          </w:p>
        </w:tc>
      </w:tr>
      <w:tr w:rsidR="00DC6CBF" w:rsidRPr="00C50AC6" w:rsidTr="00273BCC">
        <w:tc>
          <w:tcPr>
            <w:tcW w:w="408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C6CBF" w:rsidRPr="000007DC" w:rsidRDefault="00DC6CBF" w:rsidP="00C50AC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</w:pPr>
            <w:r w:rsidRPr="000007DC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Неправильные навыки учебной работы – со стороны педагога нет должного контроля над способами и приемами ее выполнения</w:t>
            </w:r>
          </w:p>
        </w:tc>
        <w:tc>
          <w:tcPr>
            <w:tcW w:w="546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C6CBF" w:rsidRPr="000007DC" w:rsidRDefault="00DC6CBF" w:rsidP="00C50AC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</w:pPr>
            <w:proofErr w:type="gramStart"/>
            <w:r w:rsidRPr="000007DC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t>Учащиеся не умеют учиться, не умеют самостоятельно работать, потому что пользуются малоэффективными способами учебной работы, которые требуют от них значительной траты лишнего времени и труда: заучивают текст, не выделяя логических частей; начинают выполнять практические задания раньше, чем выучивают правило, для применения которого эти задания задаются; не проверяют свои работы или не умеют проверять;</w:t>
            </w:r>
            <w:proofErr w:type="gramEnd"/>
            <w:r w:rsidRPr="000007DC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t xml:space="preserve"> выполняют работу в медленном темпе</w:t>
            </w:r>
          </w:p>
        </w:tc>
      </w:tr>
      <w:tr w:rsidR="00DC6CBF" w:rsidRPr="00C50AC6" w:rsidTr="00273BCC">
        <w:tc>
          <w:tcPr>
            <w:tcW w:w="408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C6CBF" w:rsidRPr="000007DC" w:rsidRDefault="00DC6CBF" w:rsidP="00C50AC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</w:pPr>
            <w:r w:rsidRPr="000007DC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t>Неправильно сформировавшееся отношение к учебному труду:</w:t>
            </w:r>
          </w:p>
          <w:p w:rsidR="00DC6CBF" w:rsidRPr="000007DC" w:rsidRDefault="00DC6CBF" w:rsidP="00C50AC6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</w:pPr>
            <w:r w:rsidRPr="000007DC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t xml:space="preserve">пробелы в воспитании (нет постоянных трудовых обязанностей, не приучены выполнять их аккуратно, не предъявлялось строгих требований к качеству работы; избалованные, неорганизованные учащиеся); </w:t>
            </w:r>
          </w:p>
          <w:p w:rsidR="00DC6CBF" w:rsidRPr="000007DC" w:rsidRDefault="00DC6CBF" w:rsidP="00C50AC6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</w:pPr>
            <w:r w:rsidRPr="000007DC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t xml:space="preserve">неправильная организация учебной деятельности в ОУ </w:t>
            </w:r>
          </w:p>
        </w:tc>
        <w:tc>
          <w:tcPr>
            <w:tcW w:w="546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C6CBF" w:rsidRPr="000007DC" w:rsidRDefault="00DC6CBF" w:rsidP="00C50AC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</w:pPr>
            <w:r w:rsidRPr="000007DC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t>Нежелание выполнять не очень интересное, скучное, трудное, отнимающее много времени задание.</w:t>
            </w:r>
          </w:p>
          <w:p w:rsidR="00DC6CBF" w:rsidRPr="000007DC" w:rsidRDefault="00DC6CBF" w:rsidP="00C50AC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</w:pPr>
            <w:r w:rsidRPr="000007DC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t>Небрежность и недобросовестность в выполнении учебных обязанностей.</w:t>
            </w:r>
          </w:p>
          <w:p w:rsidR="00DC6CBF" w:rsidRPr="000007DC" w:rsidRDefault="00DC6CBF" w:rsidP="00C50AC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</w:pPr>
            <w:r w:rsidRPr="000007DC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t>Невыполненные или частично выполненные домашние задания.</w:t>
            </w:r>
          </w:p>
          <w:p w:rsidR="00DC6CBF" w:rsidRPr="000007DC" w:rsidRDefault="00DC6CBF" w:rsidP="00C50AC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</w:pPr>
            <w:r w:rsidRPr="000007DC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t>Неаккуратное обращение с учебными пособиями</w:t>
            </w:r>
          </w:p>
        </w:tc>
      </w:tr>
      <w:tr w:rsidR="00C50AC6" w:rsidRPr="00C50AC6" w:rsidTr="00C50AC6">
        <w:tc>
          <w:tcPr>
            <w:tcW w:w="408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C50AC6" w:rsidRPr="000007DC" w:rsidRDefault="00C50AC6" w:rsidP="00C50AC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</w:pPr>
            <w:r w:rsidRPr="000007DC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t>Отсутствие или слабое развитие учебных и познавательных интересов – недостаточное внимание к этой проблеме со стороны педагогов и родителей</w:t>
            </w:r>
          </w:p>
        </w:tc>
        <w:tc>
          <w:tcPr>
            <w:tcW w:w="546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C50AC6" w:rsidRPr="000007DC" w:rsidRDefault="00C50AC6" w:rsidP="00C50AC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</w:pPr>
            <w:r w:rsidRPr="000007DC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t>Знания усваиваются без интереса, легко становятся формальными, т. к. не отвечают потребности в их приобретении, остаются мертвым грузом, не используются, не влияют на представления школьника об окружающей действительности и не побуждают к дальнейшей деятельности</w:t>
            </w:r>
          </w:p>
        </w:tc>
      </w:tr>
    </w:tbl>
    <w:p w:rsidR="00DC6CBF" w:rsidRPr="00C50AC6" w:rsidRDefault="00DC6CBF" w:rsidP="00C50AC6">
      <w:pPr>
        <w:spacing w:line="240" w:lineRule="auto"/>
        <w:ind w:left="-284"/>
        <w:jc w:val="both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</w:pPr>
    </w:p>
    <w:p w:rsidR="00C50AC6" w:rsidRDefault="00C50AC6" w:rsidP="00C50AC6">
      <w:pPr>
        <w:spacing w:after="0" w:line="240" w:lineRule="auto"/>
        <w:ind w:left="502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    </w:t>
      </w:r>
      <w:r w:rsidR="001962CC">
        <w:rPr>
          <w:rFonts w:asciiTheme="majorBidi" w:hAnsiTheme="majorBidi" w:cstheme="majorBidi"/>
          <w:b/>
          <w:sz w:val="24"/>
          <w:szCs w:val="24"/>
        </w:rPr>
        <w:t xml:space="preserve">                            </w:t>
      </w:r>
      <w:r>
        <w:rPr>
          <w:rFonts w:asciiTheme="majorBidi" w:hAnsiTheme="majorBidi" w:cstheme="majorBidi"/>
          <w:b/>
          <w:sz w:val="24"/>
          <w:szCs w:val="24"/>
        </w:rPr>
        <w:t xml:space="preserve"> Особенности неуспевающих учащихся</w:t>
      </w:r>
      <w:r w:rsidR="00256B7B">
        <w:rPr>
          <w:rFonts w:asciiTheme="majorBidi" w:hAnsiTheme="majorBidi" w:cstheme="majorBidi"/>
          <w:b/>
          <w:sz w:val="24"/>
          <w:szCs w:val="24"/>
        </w:rPr>
        <w:t>:</w:t>
      </w:r>
      <w:r>
        <w:rPr>
          <w:rFonts w:asciiTheme="majorBidi" w:hAnsiTheme="majorBidi" w:cstheme="majorBidi"/>
          <w:b/>
          <w:sz w:val="24"/>
          <w:szCs w:val="24"/>
        </w:rPr>
        <w:t xml:space="preserve">   </w:t>
      </w:r>
    </w:p>
    <w:p w:rsidR="00256B7B" w:rsidRDefault="00256B7B" w:rsidP="00256B7B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Н</w:t>
      </w:r>
      <w:r w:rsidR="00C50AC6" w:rsidRPr="00256B7B">
        <w:rPr>
          <w:rFonts w:asciiTheme="majorBidi" w:hAnsiTheme="majorBidi" w:cstheme="majorBidi"/>
          <w:sz w:val="24"/>
          <w:szCs w:val="24"/>
        </w:rPr>
        <w:t>изкий уровень знаний, как следствие этого низкий уровень интеллектуального развития</w:t>
      </w:r>
      <w:r>
        <w:rPr>
          <w:rFonts w:asciiTheme="majorBidi" w:hAnsiTheme="majorBidi" w:cstheme="majorBidi"/>
          <w:sz w:val="24"/>
          <w:szCs w:val="24"/>
        </w:rPr>
        <w:t>;</w:t>
      </w:r>
    </w:p>
    <w:p w:rsidR="00256B7B" w:rsidRDefault="00256B7B" w:rsidP="00256B7B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О</w:t>
      </w:r>
      <w:r w:rsidR="00C50AC6" w:rsidRPr="00256B7B">
        <w:rPr>
          <w:rFonts w:asciiTheme="majorBidi" w:hAnsiTheme="majorBidi" w:cstheme="majorBidi"/>
          <w:sz w:val="24"/>
          <w:szCs w:val="24"/>
        </w:rPr>
        <w:t>тсутствие познавательного интереса</w:t>
      </w:r>
      <w:r w:rsidRPr="00256B7B">
        <w:rPr>
          <w:rFonts w:asciiTheme="majorBidi" w:hAnsiTheme="majorBidi" w:cstheme="majorBidi"/>
          <w:sz w:val="24"/>
          <w:szCs w:val="24"/>
        </w:rPr>
        <w:t>;</w:t>
      </w:r>
      <w:r w:rsidR="00C50AC6" w:rsidRPr="00256B7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</w:p>
    <w:p w:rsidR="00256B7B" w:rsidRDefault="00256B7B" w:rsidP="00256B7B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Н</w:t>
      </w:r>
      <w:r w:rsidR="00C50AC6" w:rsidRPr="00256B7B">
        <w:rPr>
          <w:rFonts w:asciiTheme="majorBidi" w:hAnsiTheme="majorBidi" w:cstheme="majorBidi"/>
          <w:sz w:val="24"/>
          <w:szCs w:val="24"/>
        </w:rPr>
        <w:t>е сформированы элементарные организационные навыки</w:t>
      </w:r>
      <w:r w:rsidRPr="00256B7B">
        <w:rPr>
          <w:rFonts w:asciiTheme="majorBidi" w:hAnsiTheme="majorBidi" w:cstheme="majorBidi"/>
          <w:sz w:val="24"/>
          <w:szCs w:val="24"/>
        </w:rPr>
        <w:t>;</w:t>
      </w:r>
      <w:r w:rsidR="00C50AC6" w:rsidRPr="00256B7B">
        <w:rPr>
          <w:rFonts w:asciiTheme="majorBidi" w:hAnsiTheme="majorBidi" w:cstheme="majorBidi"/>
          <w:sz w:val="24"/>
          <w:szCs w:val="24"/>
        </w:rPr>
        <w:t xml:space="preserve"> </w:t>
      </w:r>
    </w:p>
    <w:p w:rsidR="00C50AC6" w:rsidRPr="00256B7B" w:rsidRDefault="00256B7B" w:rsidP="00256B7B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У</w:t>
      </w:r>
      <w:r w:rsidR="00C50AC6" w:rsidRPr="00256B7B">
        <w:rPr>
          <w:rFonts w:asciiTheme="majorBidi" w:hAnsiTheme="majorBidi" w:cstheme="majorBidi"/>
          <w:sz w:val="24"/>
          <w:szCs w:val="24"/>
        </w:rPr>
        <w:t>чащиеся требуют индивидуального подхода с психологической и педагогической (в плане обучения) точки зрения</w:t>
      </w:r>
      <w:r w:rsidRPr="00256B7B">
        <w:rPr>
          <w:rFonts w:asciiTheme="majorBidi" w:hAnsiTheme="majorBidi" w:cstheme="majorBidi"/>
          <w:sz w:val="24"/>
          <w:szCs w:val="24"/>
        </w:rPr>
        <w:t>;</w:t>
      </w:r>
      <w:r w:rsidR="00C50AC6" w:rsidRPr="00256B7B">
        <w:rPr>
          <w:rFonts w:asciiTheme="majorBidi" w:hAnsiTheme="majorBidi" w:cstheme="majorBidi"/>
          <w:sz w:val="24"/>
          <w:szCs w:val="24"/>
        </w:rPr>
        <w:t xml:space="preserve"> </w:t>
      </w:r>
    </w:p>
    <w:p w:rsidR="00C50AC6" w:rsidRPr="00DC6CBF" w:rsidRDefault="00256B7B" w:rsidP="00C50A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Н</w:t>
      </w:r>
      <w:r w:rsidR="00C50AC6" w:rsidRPr="00DC6CBF">
        <w:rPr>
          <w:rFonts w:asciiTheme="majorBidi" w:hAnsiTheme="majorBidi" w:cstheme="majorBidi"/>
          <w:sz w:val="24"/>
          <w:szCs w:val="24"/>
        </w:rPr>
        <w:t xml:space="preserve">ет опоры на родителей как союзников учителя </w:t>
      </w:r>
      <w:r>
        <w:rPr>
          <w:rFonts w:asciiTheme="majorBidi" w:hAnsiTheme="majorBidi" w:cstheme="majorBidi"/>
          <w:sz w:val="24"/>
          <w:szCs w:val="24"/>
        </w:rPr>
        <w:t>–</w:t>
      </w:r>
      <w:r w:rsidR="00C50AC6" w:rsidRPr="00DC6CBF">
        <w:rPr>
          <w:rFonts w:asciiTheme="majorBidi" w:hAnsiTheme="majorBidi" w:cstheme="majorBidi"/>
          <w:sz w:val="24"/>
          <w:szCs w:val="24"/>
        </w:rPr>
        <w:t xml:space="preserve"> предметника</w:t>
      </w:r>
      <w:r>
        <w:rPr>
          <w:rFonts w:asciiTheme="majorBidi" w:hAnsiTheme="majorBidi" w:cstheme="majorBidi"/>
          <w:sz w:val="24"/>
          <w:szCs w:val="24"/>
        </w:rPr>
        <w:t>;</w:t>
      </w:r>
      <w:r w:rsidR="00C50AC6" w:rsidRPr="00DC6CBF">
        <w:rPr>
          <w:rFonts w:asciiTheme="majorBidi" w:hAnsiTheme="majorBidi" w:cstheme="majorBidi"/>
          <w:sz w:val="24"/>
          <w:szCs w:val="24"/>
        </w:rPr>
        <w:t xml:space="preserve"> </w:t>
      </w:r>
    </w:p>
    <w:p w:rsidR="00C50AC6" w:rsidRPr="00DC6CBF" w:rsidRDefault="00256B7B" w:rsidP="00C50A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Д</w:t>
      </w:r>
      <w:r w:rsidR="00C50AC6" w:rsidRPr="00DC6CBF">
        <w:rPr>
          <w:rFonts w:asciiTheme="majorBidi" w:hAnsiTheme="majorBidi" w:cstheme="majorBidi"/>
          <w:sz w:val="24"/>
          <w:szCs w:val="24"/>
        </w:rPr>
        <w:t>ети, в основном, из асоциальных семей</w:t>
      </w:r>
      <w:r>
        <w:rPr>
          <w:rFonts w:asciiTheme="majorBidi" w:hAnsiTheme="majorBidi" w:cstheme="majorBidi"/>
          <w:sz w:val="24"/>
          <w:szCs w:val="24"/>
        </w:rPr>
        <w:t>;</w:t>
      </w:r>
      <w:r w:rsidR="00C50AC6" w:rsidRPr="00DC6CBF">
        <w:rPr>
          <w:rFonts w:asciiTheme="majorBidi" w:hAnsiTheme="majorBidi" w:cstheme="majorBidi"/>
          <w:sz w:val="24"/>
          <w:szCs w:val="24"/>
        </w:rPr>
        <w:t xml:space="preserve"> </w:t>
      </w:r>
    </w:p>
    <w:p w:rsidR="00C50AC6" w:rsidRPr="00DC6CBF" w:rsidRDefault="00256B7B" w:rsidP="00C50A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О</w:t>
      </w:r>
      <w:r w:rsidR="00C50AC6" w:rsidRPr="00DC6CBF">
        <w:rPr>
          <w:rFonts w:asciiTheme="majorBidi" w:hAnsiTheme="majorBidi" w:cstheme="majorBidi"/>
          <w:sz w:val="24"/>
          <w:szCs w:val="24"/>
        </w:rPr>
        <w:t>тсутствие адекватной самооценки со стороны учащихся</w:t>
      </w:r>
      <w:r>
        <w:rPr>
          <w:rFonts w:asciiTheme="majorBidi" w:hAnsiTheme="majorBidi" w:cstheme="majorBidi"/>
          <w:sz w:val="24"/>
          <w:szCs w:val="24"/>
        </w:rPr>
        <w:t>;</w:t>
      </w:r>
      <w:r w:rsidR="00C50AC6" w:rsidRPr="00DC6CBF">
        <w:rPr>
          <w:rFonts w:asciiTheme="majorBidi" w:hAnsiTheme="majorBidi" w:cstheme="majorBidi"/>
          <w:sz w:val="24"/>
          <w:szCs w:val="24"/>
        </w:rPr>
        <w:t xml:space="preserve"> </w:t>
      </w:r>
    </w:p>
    <w:p w:rsidR="00C50AC6" w:rsidRPr="009C764A" w:rsidRDefault="00256B7B" w:rsidP="009C764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Ч</w:t>
      </w:r>
      <w:r w:rsidR="00C50AC6" w:rsidRPr="00DC6CBF">
        <w:rPr>
          <w:rFonts w:asciiTheme="majorBidi" w:hAnsiTheme="majorBidi" w:cstheme="majorBidi"/>
          <w:sz w:val="24"/>
          <w:szCs w:val="24"/>
        </w:rPr>
        <w:t>астые пропуски уроков без уважительной причины, что приводит к отсутствию системы в знаниях и как следствие этого - низкий уровень интеллекта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696A7F" w:rsidRPr="00763FD2" w:rsidRDefault="001962CC" w:rsidP="00696A7F">
      <w:pPr>
        <w:shd w:val="clear" w:color="auto" w:fill="FFFFFF"/>
        <w:spacing w:after="400" w:line="360" w:lineRule="atLeast"/>
        <w:jc w:val="center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1962CC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5.1</w:t>
      </w:r>
      <w:r w:rsidR="00696A7F" w:rsidRPr="001962CC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.</w:t>
      </w:r>
      <w:r w:rsidR="00696A7F" w:rsidRPr="00696A7F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eastAsia="ru-RU"/>
        </w:rPr>
        <w:t xml:space="preserve"> Работа с учащимися со слабым развитием мыслительной деятельности</w:t>
      </w:r>
      <w:r w:rsidR="00696A7F" w:rsidRPr="00763FD2">
        <w:rPr>
          <w:rFonts w:ascii="Arial" w:eastAsia="Times New Roman" w:hAnsi="Arial" w:cs="Arial"/>
          <w:b/>
          <w:bCs/>
          <w:color w:val="0000FF"/>
          <w:sz w:val="26"/>
          <w:lang w:eastAsia="ru-RU"/>
        </w:rPr>
        <w:t xml:space="preserve"> </w:t>
      </w:r>
    </w:p>
    <w:p w:rsidR="00696A7F" w:rsidRPr="00696A7F" w:rsidRDefault="00696A7F" w:rsidP="00390C8F">
      <w:pPr>
        <w:shd w:val="clear" w:color="auto" w:fill="FFFFFF"/>
        <w:spacing w:after="400" w:line="240" w:lineRule="auto"/>
        <w:ind w:firstLine="708"/>
        <w:jc w:val="both"/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</w:pPr>
      <w:proofErr w:type="gramStart"/>
      <w:r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>С этой группой</w:t>
      </w:r>
      <w:r w:rsidRPr="00696A7F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 xml:space="preserve"> неуспевающих (со слабо развитой мыслительной деятел</w:t>
      </w:r>
      <w:r w:rsidR="00390C8F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 xml:space="preserve">ьностью, но с желанием учиться) педагогами </w:t>
      </w:r>
      <w:r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>должны проводи</w:t>
      </w:r>
      <w:r w:rsidRPr="00696A7F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>т</w:t>
      </w:r>
      <w:r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>ь</w:t>
      </w:r>
      <w:r w:rsidRPr="00696A7F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 xml:space="preserve">ся специально организованные </w:t>
      </w:r>
      <w:r w:rsidRPr="00696A7F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lastRenderedPageBreak/>
        <w:t>занятия по формированию познавательных процессов – внимания, памяти, отдельных мыслительных операций: сравнения, классификации, обобщения; занятия по формированию учебных навыков: алгоритм решения задачи или работа с ее условием, развитие скорости чтения и т. д. Главное в работе с такими детьми – учить учиться.</w:t>
      </w:r>
      <w:proofErr w:type="gramEnd"/>
      <w:r w:rsidRPr="00696A7F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 xml:space="preserve"> Бесполезно взывать к чувству долга, совести, вызывать родителей в школу – ученики сами болезненно переживают свои неудачи. Наоборот, надо вместе с ними радоваться каждой, пусть малейшей, но победе, каждому продвижению вперед.</w:t>
      </w:r>
      <w:r w:rsidR="00390C8F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 w:rsidR="00390C8F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 w:rsidR="00390C8F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 w:rsidR="00390C8F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 w:rsidR="00390C8F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 w:rsidRPr="00696A7F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>Как вызвать у учащегося ощущение движения вперед, переживание успеха в учебной деятельности? Для того чтобы заинтересовать учащихся, необходимо испол</w:t>
      </w:r>
      <w:r w:rsidR="00390C8F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>ьзовать все возможности учебно-воспитательного процесса</w:t>
      </w:r>
      <w:r w:rsidRPr="00696A7F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>:</w:t>
      </w:r>
    </w:p>
    <w:p w:rsidR="00696A7F" w:rsidRPr="00696A7F" w:rsidRDefault="00390C8F" w:rsidP="00390C8F">
      <w:pPr>
        <w:shd w:val="clear" w:color="auto" w:fill="FFFFFF"/>
        <w:spacing w:after="0" w:line="240" w:lineRule="auto"/>
        <w:ind w:left="120"/>
        <w:jc w:val="both"/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 xml:space="preserve">- </w:t>
      </w:r>
      <w:r w:rsidR="00696A7F" w:rsidRPr="00696A7F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 xml:space="preserve">создавать проблемные ситуации; </w:t>
      </w:r>
    </w:p>
    <w:p w:rsidR="00696A7F" w:rsidRPr="00696A7F" w:rsidRDefault="00390C8F" w:rsidP="00390C8F">
      <w:pPr>
        <w:shd w:val="clear" w:color="auto" w:fill="FFFFFF"/>
        <w:spacing w:after="0" w:line="240" w:lineRule="auto"/>
        <w:ind w:left="120"/>
        <w:jc w:val="both"/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 xml:space="preserve">- </w:t>
      </w:r>
      <w:r w:rsidR="00696A7F" w:rsidRPr="00696A7F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 xml:space="preserve">активизировать самостоятельное мышление; </w:t>
      </w:r>
    </w:p>
    <w:p w:rsidR="00696A7F" w:rsidRPr="00696A7F" w:rsidRDefault="00390C8F" w:rsidP="00390C8F">
      <w:pPr>
        <w:shd w:val="clear" w:color="auto" w:fill="FFFFFF"/>
        <w:spacing w:after="0" w:line="240" w:lineRule="auto"/>
        <w:ind w:left="120"/>
        <w:jc w:val="both"/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 xml:space="preserve">- </w:t>
      </w:r>
      <w:r w:rsidR="00696A7F" w:rsidRPr="00696A7F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 xml:space="preserve">организовывать сотрудничество учащихся на уроке; </w:t>
      </w:r>
    </w:p>
    <w:p w:rsidR="00696A7F" w:rsidRPr="00696A7F" w:rsidRDefault="00390C8F" w:rsidP="00390C8F">
      <w:pPr>
        <w:shd w:val="clear" w:color="auto" w:fill="FFFFFF"/>
        <w:spacing w:after="0" w:line="240" w:lineRule="auto"/>
        <w:ind w:left="120"/>
        <w:jc w:val="both"/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 xml:space="preserve">- </w:t>
      </w:r>
      <w:r w:rsidR="00696A7F" w:rsidRPr="00696A7F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 xml:space="preserve">выстраивать позитивные отношения с группой; </w:t>
      </w:r>
    </w:p>
    <w:p w:rsidR="00696A7F" w:rsidRPr="00696A7F" w:rsidRDefault="00390C8F" w:rsidP="00390C8F">
      <w:pPr>
        <w:shd w:val="clear" w:color="auto" w:fill="FFFFFF"/>
        <w:spacing w:after="0" w:line="240" w:lineRule="auto"/>
        <w:ind w:left="120"/>
        <w:jc w:val="both"/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 xml:space="preserve">- </w:t>
      </w:r>
      <w:r w:rsidR="00696A7F" w:rsidRPr="00696A7F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 xml:space="preserve">проявлять искреннюю заинтересованность в успехах ребят. </w:t>
      </w:r>
    </w:p>
    <w:p w:rsidR="00696A7F" w:rsidRPr="00696A7F" w:rsidRDefault="00696A7F" w:rsidP="001962CC">
      <w:pPr>
        <w:shd w:val="clear" w:color="auto" w:fill="FFFFFF"/>
        <w:spacing w:after="400" w:line="240" w:lineRule="auto"/>
        <w:jc w:val="both"/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</w:pPr>
      <w:proofErr w:type="gramStart"/>
      <w:r w:rsidRPr="00696A7F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>При развитии мотива достижения следует ориентировать ученика на самооценку деятельности (например, задавать ребенку такие вопросы:</w:t>
      </w:r>
      <w:proofErr w:type="gramEnd"/>
      <w:r w:rsidRPr="00696A7F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 xml:space="preserve"> "Ты удовлетворен результатом?"; вместо оценки сказать ему: </w:t>
      </w:r>
      <w:proofErr w:type="gramStart"/>
      <w:r w:rsidRPr="00696A7F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>"Ты сегодня хорошо справился с работой").</w:t>
      </w:r>
      <w:proofErr w:type="gramEnd"/>
      <w:r w:rsidRPr="00696A7F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 xml:space="preserve"> Можно проводить индивидуальные беседы, обсуждая достижения и промахи, постоянно интересоваться отношением ученика к процессу и результату своей деятельности. Учащиеся, которые уже усвоили материал и выполнили задание, могут отдохнуть или выполнить дополнительные задания. Ученикам, которые ориентированы на избегание неудач, стоит дать такие задания, которые поддержат их самооценку, защитят от публичного осуждения и критики.</w:t>
      </w:r>
      <w:r w:rsidR="001962CC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 xml:space="preserve"> </w:t>
      </w:r>
      <w:r w:rsidR="001962CC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 w:rsidR="001962CC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 w:rsidR="001962CC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 w:rsidR="001962CC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 w:rsidR="001962CC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 w:rsidR="001962CC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 w:rsidR="001962CC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 w:rsidR="001962CC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 w:rsidRPr="00696A7F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>Этой группе неуспевающих детей рекомендуют упражнения, направленные на развитие мышления, памяти и внимания.</w:t>
      </w:r>
    </w:p>
    <w:p w:rsidR="00696A7F" w:rsidRPr="00696A7F" w:rsidRDefault="00696A7F" w:rsidP="009C764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</w:pPr>
      <w:r w:rsidRPr="00696A7F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ru-RU"/>
        </w:rPr>
        <w:t>Упражнение "Самое главное"</w:t>
      </w:r>
    </w:p>
    <w:p w:rsidR="00696A7F" w:rsidRPr="00696A7F" w:rsidRDefault="00696A7F" w:rsidP="009C764A">
      <w:pPr>
        <w:shd w:val="clear" w:color="auto" w:fill="FFFFFF"/>
        <w:spacing w:after="400" w:line="240" w:lineRule="auto"/>
        <w:jc w:val="both"/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</w:pPr>
      <w:r w:rsidRPr="00696A7F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 xml:space="preserve">Учащиеся быстро и внимательно читают учебный текст. После этого им предлагается просмотреть его еще раз и охарактеризовать тему учебного </w:t>
      </w:r>
      <w:proofErr w:type="gramStart"/>
      <w:r w:rsidRPr="00696A7F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>материала</w:t>
      </w:r>
      <w:proofErr w:type="gramEnd"/>
      <w:r w:rsidRPr="00696A7F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 xml:space="preserve"> одним словом. Потом – одной фразой, а после найти в тексте какой-то "секрет", то, без чего он был бы лишен смысла. В конце упражнения все участники зачитывают слова, фразы и "секреты". Выбираются самые точные и лучшие ответы.</w:t>
      </w:r>
    </w:p>
    <w:p w:rsidR="00696A7F" w:rsidRPr="00696A7F" w:rsidRDefault="00696A7F" w:rsidP="001962CC">
      <w:pPr>
        <w:shd w:val="clear" w:color="auto" w:fill="FFFFFF"/>
        <w:spacing w:after="400" w:line="240" w:lineRule="auto"/>
        <w:jc w:val="both"/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</w:pPr>
      <w:r w:rsidRPr="00696A7F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ru-RU"/>
        </w:rPr>
        <w:t xml:space="preserve">Упражнение "Моментальное фото" </w:t>
      </w:r>
      <w:r w:rsidR="001962CC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 w:rsidR="001962CC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 w:rsidR="001962CC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 w:rsidR="001962CC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 w:rsidR="001962CC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 w:rsidR="001962CC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  <w:t xml:space="preserve">         </w:t>
      </w:r>
      <w:r w:rsidRPr="00696A7F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>Участники делятся на две команды. В течение очень короткого времени школьникам демонстрируется текст. Учащиеся должны сосредоточить все свое внимание и воспринять из показанного текста как можно больше информации. Каждая команда может зафиксировать на листочке то, что члены команды могут вместе восстановить по памяти. Затем все вместе обсуждают и сравнивают результаты, какая команда правильно воспроизведет больше текста.</w:t>
      </w:r>
    </w:p>
    <w:p w:rsidR="00696A7F" w:rsidRPr="00696A7F" w:rsidRDefault="00696A7F" w:rsidP="00AA5300">
      <w:pPr>
        <w:shd w:val="clear" w:color="auto" w:fill="FFFFFF"/>
        <w:spacing w:after="400" w:line="240" w:lineRule="auto"/>
        <w:jc w:val="both"/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</w:pPr>
      <w:r w:rsidRPr="00696A7F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ru-RU"/>
        </w:rPr>
        <w:t xml:space="preserve">Упражнение "Лучший вопрос" </w:t>
      </w:r>
      <w:r w:rsidR="00AA5300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 w:rsidR="00AA5300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 w:rsidR="00AA5300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 w:rsidR="00AA5300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 w:rsidR="00AA5300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 w:rsidR="00AA5300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 w:rsidR="00AA5300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  <w:t xml:space="preserve">         </w:t>
      </w:r>
      <w:r w:rsidRPr="00696A7F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>Учащиеся читают текст, после чего каждый должен придумать оригинальный вопрос на тему учебного текста и задать его соседу. Тот должен ответить на него как можно более полно. Ответивший задает вопрос следующему ученику и т. д. Участники решают, кто задал самый интересный вопрос, а кто лучше всех ответил и был самым активным.</w:t>
      </w:r>
    </w:p>
    <w:p w:rsidR="009C764A" w:rsidRPr="00390C8F" w:rsidRDefault="00696A7F" w:rsidP="009C764A">
      <w:pPr>
        <w:shd w:val="clear" w:color="auto" w:fill="FFFFFF"/>
        <w:spacing w:after="400" w:line="240" w:lineRule="auto"/>
        <w:jc w:val="both"/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</w:pPr>
      <w:r w:rsidRPr="00696A7F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ru-RU"/>
        </w:rPr>
        <w:lastRenderedPageBreak/>
        <w:t xml:space="preserve">Упражнение "Пересказ по кругу" </w:t>
      </w:r>
      <w:r w:rsidR="00AA5300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 w:rsidR="00AA5300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 w:rsidR="00AA5300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 w:rsidR="00AA5300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 w:rsidR="00AA5300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 w:rsidR="00AA5300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  <w:t xml:space="preserve">            </w:t>
      </w:r>
      <w:r w:rsidRPr="00696A7F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>Ученики читают текст, а затем встают в круг. Один из участников выходит в центр круга, закрывает глаза, кружится на месте и показывает на любого игрока, с которого начинается воспроизведение учебного текста. Далее по часовой стрелке каждый говорит по одной фразе из текста. И так до его конца. После этого текст еще раз читается, и участники исправляют ошибки, дополняют то, что было упущен</w:t>
      </w:r>
      <w:r w:rsidRPr="00AA5300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>о</w:t>
      </w:r>
      <w:bookmarkStart w:id="0" w:name="q3"/>
      <w:bookmarkEnd w:id="0"/>
      <w:r w:rsidR="00390C8F">
        <w:rPr>
          <w:rFonts w:asciiTheme="majorBidi" w:eastAsia="Times New Roman" w:hAnsiTheme="majorBidi" w:cstheme="majorBidi"/>
          <w:color w:val="125A8A"/>
          <w:sz w:val="24"/>
          <w:szCs w:val="24"/>
          <w:lang w:eastAsia="ru-RU"/>
        </w:rPr>
        <w:t>.</w:t>
      </w:r>
    </w:p>
    <w:p w:rsidR="009C764A" w:rsidRPr="009C764A" w:rsidRDefault="00AA5300" w:rsidP="009C764A">
      <w:pPr>
        <w:shd w:val="clear" w:color="auto" w:fill="FFFFFF"/>
        <w:spacing w:after="400" w:line="240" w:lineRule="auto"/>
        <w:jc w:val="center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eastAsia="ru-RU"/>
        </w:rPr>
        <w:t>5.2</w:t>
      </w:r>
      <w:r w:rsidR="00696A7F" w:rsidRPr="009C764A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eastAsia="ru-RU"/>
        </w:rPr>
        <w:t>.</w:t>
      </w:r>
      <w:r w:rsidR="009C764A" w:rsidRPr="009C764A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eastAsia="ru-RU"/>
        </w:rPr>
        <w:t xml:space="preserve"> Работа с учащимися, не желающими учиться</w:t>
      </w:r>
    </w:p>
    <w:p w:rsidR="00390C8F" w:rsidRDefault="009C764A" w:rsidP="00390C8F">
      <w:pPr>
        <w:shd w:val="clear" w:color="auto" w:fill="FFFFFF"/>
        <w:spacing w:after="400" w:line="240" w:lineRule="auto"/>
        <w:ind w:firstLine="708"/>
        <w:jc w:val="both"/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</w:pPr>
      <w:r w:rsidRPr="009C764A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>Причиной плохой успеваемости многих учащихся является внутренняя личностная позиция – нежелание учиться. В силу разных причин их интересы находятся за пределами образовательного учреждения. Школу они посещают безо всякого желания, на уроках избегают активной познавательной деятельности, к поручениям учителей относятся отрицательно. Об учениках этой группы можно сказать так: будет мотивация – будет продуктивность учения.</w:t>
      </w:r>
      <w:r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 w:rsidRPr="009C764A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>Существует прямая зависимость интеллектуальных процессов от мотивации деятельности. Как увлечь ребят познанием нового?</w:t>
      </w:r>
      <w:r w:rsidR="00AA5300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 w:rsidR="00AA5300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 w:rsidR="00AA5300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 w:rsidR="00AA5300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 w:rsidR="00AA5300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 w:rsidR="00AA5300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 w:rsidR="00390C8F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>Задача педагога в этом случае:</w:t>
      </w:r>
    </w:p>
    <w:p w:rsidR="009C764A" w:rsidRPr="009C764A" w:rsidRDefault="00390C8F" w:rsidP="00390C8F">
      <w:pPr>
        <w:shd w:val="clear" w:color="auto" w:fill="FFFFFF"/>
        <w:spacing w:after="400" w:line="240" w:lineRule="auto"/>
        <w:jc w:val="both"/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 xml:space="preserve">- </w:t>
      </w:r>
      <w:r w:rsidR="009C764A" w:rsidRPr="009C764A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 xml:space="preserve">помочь учащимся осознать необходимость получения новых знаний; </w:t>
      </w:r>
      <w:r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  <w:t xml:space="preserve">                          - </w:t>
      </w:r>
      <w:r w:rsidR="009C764A" w:rsidRPr="009C764A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 xml:space="preserve">развивать ответственность; </w:t>
      </w:r>
      <w:r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  <w:t xml:space="preserve">                           </w:t>
      </w:r>
      <w:proofErr w:type="gramStart"/>
      <w:r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>-</w:t>
      </w:r>
      <w:r w:rsidR="009C764A" w:rsidRPr="009C764A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>п</w:t>
      </w:r>
      <w:proofErr w:type="gramEnd"/>
      <w:r w:rsidR="009C764A" w:rsidRPr="009C764A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 xml:space="preserve">оддерживать уверенность учащихся в собственных силах, вырабатывая позитивную самооценку. </w:t>
      </w:r>
      <w:r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 w:rsidR="009C764A" w:rsidRPr="009C764A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>Мотивационными процессами можно управлять, создавая условия для развития внутренних мотивов личности, а также умело стимулируя учащихся.</w:t>
      </w:r>
      <w:r w:rsidR="00AA5300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 w:rsidR="00AA5300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 w:rsidR="009C764A" w:rsidRPr="009C764A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>Ж</w:t>
      </w:r>
      <w:r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 xml:space="preserve">елательно продумать каждый урок, мероприятие </w:t>
      </w:r>
      <w:r w:rsidR="009C764A" w:rsidRPr="009C764A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>согласно интересам учащихся, использовать все возможности учебного материала для развития их любознательности. Для того чтобы повысить познавательный интерес, применяются активные формы обучения. Это:</w:t>
      </w:r>
      <w:r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  <w:t xml:space="preserve">                          - </w:t>
      </w:r>
      <w:r w:rsidR="00AA5300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>решение проблемных ситуаций;</w:t>
      </w:r>
      <w:r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  <w:t xml:space="preserve">                                        - </w:t>
      </w:r>
      <w:r w:rsidR="009C764A" w:rsidRPr="009C764A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 xml:space="preserve">использование исследовательского подхода при изучении учебного материала; </w:t>
      </w:r>
      <w:r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  <w:t xml:space="preserve">             - </w:t>
      </w:r>
      <w:r w:rsidR="009C764A" w:rsidRPr="009C764A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 xml:space="preserve">связь учебной информации с жизненным опытом учащихся; </w:t>
      </w:r>
      <w:r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</w:r>
      <w:r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ab/>
        <w:t xml:space="preserve">                                      - </w:t>
      </w:r>
      <w:r w:rsidR="009C764A" w:rsidRPr="009C764A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 xml:space="preserve">организация сотрудничества, использование командных форм работы и методов деятельности, построенных на соревновании с периодической сменой состава групп; позитивное эмоциональное подкрепление, индивидуальная и групповая работа над проектами. </w:t>
      </w:r>
    </w:p>
    <w:p w:rsidR="009C764A" w:rsidRPr="00763FD2" w:rsidRDefault="009C764A" w:rsidP="00AA530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9C764A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 xml:space="preserve">Помеха развитию мотивации – тревожность и страх на уроках. Угрожая, запугивая, унижая, ограничивая, педагог окрашивает негативными эмоциями ситуацию учебной деятельности. Это приводит к тому, что учащийся, испытавший сильную тревогу, сосредоточивается на личных переживаниях, которые вытесняют желание усвоить учебный материал. </w:t>
      </w:r>
    </w:p>
    <w:p w:rsidR="009C764A" w:rsidRPr="009C764A" w:rsidRDefault="009C764A" w:rsidP="009C764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</w:pPr>
      <w:r w:rsidRPr="009C764A"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 xml:space="preserve">Систему работы по формированию положительного отношения к учению у неуспевающих школьников можно </w:t>
      </w:r>
      <w:r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  <w:t xml:space="preserve">распределить на этапы </w:t>
      </w:r>
    </w:p>
    <w:p w:rsidR="009C764A" w:rsidRPr="009C764A" w:rsidRDefault="009C764A" w:rsidP="009C764A">
      <w:pPr>
        <w:shd w:val="clear" w:color="auto" w:fill="FFFFFF"/>
        <w:spacing w:line="240" w:lineRule="auto"/>
        <w:jc w:val="both"/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</w:pPr>
    </w:p>
    <w:tbl>
      <w:tblPr>
        <w:tblW w:w="95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79"/>
        <w:gridCol w:w="2586"/>
        <w:gridCol w:w="2622"/>
        <w:gridCol w:w="2553"/>
      </w:tblGrid>
      <w:tr w:rsidR="009C764A" w:rsidRPr="00763FD2" w:rsidTr="00273BCC">
        <w:tc>
          <w:tcPr>
            <w:tcW w:w="9540" w:type="dxa"/>
            <w:gridSpan w:val="4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C764A" w:rsidRPr="009C764A" w:rsidRDefault="009C764A" w:rsidP="009C764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555555"/>
                <w:sz w:val="24"/>
                <w:szCs w:val="24"/>
                <w:lang w:eastAsia="ru-RU"/>
              </w:rPr>
            </w:pPr>
            <w:r w:rsidRPr="009C764A">
              <w:rPr>
                <w:rFonts w:asciiTheme="majorBidi" w:eastAsia="Times New Roman" w:hAnsiTheme="majorBidi" w:cstheme="majorBidi"/>
                <w:b/>
                <w:bCs/>
                <w:color w:val="555555"/>
                <w:sz w:val="24"/>
                <w:szCs w:val="24"/>
                <w:lang w:eastAsia="ru-RU"/>
              </w:rPr>
              <w:t>Этапы формирования положительного отношения к учению</w:t>
            </w:r>
          </w:p>
        </w:tc>
      </w:tr>
      <w:tr w:rsidR="009C764A" w:rsidRPr="00763FD2" w:rsidTr="00273BCC">
        <w:tc>
          <w:tcPr>
            <w:tcW w:w="1485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C764A" w:rsidRPr="009C764A" w:rsidRDefault="009C764A" w:rsidP="009C764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555555"/>
                <w:sz w:val="24"/>
                <w:szCs w:val="24"/>
                <w:lang w:eastAsia="ru-RU"/>
              </w:rPr>
            </w:pPr>
            <w:r w:rsidRPr="009C764A">
              <w:rPr>
                <w:rFonts w:asciiTheme="majorBidi" w:eastAsia="Times New Roman" w:hAnsiTheme="majorBidi" w:cstheme="majorBidi"/>
                <w:b/>
                <w:bCs/>
                <w:color w:val="555555"/>
                <w:sz w:val="24"/>
                <w:szCs w:val="24"/>
                <w:lang w:eastAsia="ru-RU"/>
              </w:rPr>
              <w:t>Формируемые отношения</w:t>
            </w:r>
          </w:p>
        </w:tc>
        <w:tc>
          <w:tcPr>
            <w:tcW w:w="2835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C764A" w:rsidRPr="009C764A" w:rsidRDefault="009C764A" w:rsidP="009C764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555555"/>
                <w:sz w:val="24"/>
                <w:szCs w:val="24"/>
                <w:lang w:eastAsia="ru-RU"/>
              </w:rPr>
            </w:pPr>
            <w:r w:rsidRPr="009C764A">
              <w:rPr>
                <w:rFonts w:asciiTheme="majorBidi" w:eastAsia="Times New Roman" w:hAnsiTheme="majorBidi" w:cstheme="majorBidi"/>
                <w:b/>
                <w:bCs/>
                <w:color w:val="555555"/>
                <w:sz w:val="24"/>
                <w:szCs w:val="24"/>
                <w:lang w:eastAsia="ru-RU"/>
              </w:rPr>
              <w:t>1-й этап</w:t>
            </w:r>
          </w:p>
        </w:tc>
        <w:tc>
          <w:tcPr>
            <w:tcW w:w="2685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C764A" w:rsidRPr="009C764A" w:rsidRDefault="009C764A" w:rsidP="009C764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555555"/>
                <w:sz w:val="24"/>
                <w:szCs w:val="24"/>
                <w:lang w:eastAsia="ru-RU"/>
              </w:rPr>
            </w:pPr>
            <w:r w:rsidRPr="009C764A">
              <w:rPr>
                <w:rFonts w:asciiTheme="majorBidi" w:eastAsia="Times New Roman" w:hAnsiTheme="majorBidi" w:cstheme="majorBidi"/>
                <w:b/>
                <w:bCs/>
                <w:color w:val="555555"/>
                <w:sz w:val="24"/>
                <w:szCs w:val="24"/>
                <w:lang w:eastAsia="ru-RU"/>
              </w:rPr>
              <w:t>2-й этап</w:t>
            </w:r>
          </w:p>
        </w:tc>
        <w:tc>
          <w:tcPr>
            <w:tcW w:w="2535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C764A" w:rsidRPr="009C764A" w:rsidRDefault="009C764A" w:rsidP="009C764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555555"/>
                <w:sz w:val="24"/>
                <w:szCs w:val="24"/>
                <w:lang w:eastAsia="ru-RU"/>
              </w:rPr>
            </w:pPr>
            <w:r w:rsidRPr="009C764A">
              <w:rPr>
                <w:rFonts w:asciiTheme="majorBidi" w:eastAsia="Times New Roman" w:hAnsiTheme="majorBidi" w:cstheme="majorBidi"/>
                <w:b/>
                <w:bCs/>
                <w:color w:val="555555"/>
                <w:sz w:val="24"/>
                <w:szCs w:val="24"/>
                <w:lang w:eastAsia="ru-RU"/>
              </w:rPr>
              <w:t>3-й этап</w:t>
            </w:r>
          </w:p>
        </w:tc>
      </w:tr>
      <w:tr w:rsidR="009C764A" w:rsidRPr="00763FD2" w:rsidTr="00273BCC">
        <w:tc>
          <w:tcPr>
            <w:tcW w:w="1485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C764A" w:rsidRPr="009C764A" w:rsidRDefault="009C764A" w:rsidP="009C764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555555"/>
                <w:sz w:val="24"/>
                <w:szCs w:val="24"/>
                <w:lang w:eastAsia="ru-RU"/>
              </w:rPr>
            </w:pPr>
            <w:r w:rsidRPr="009C764A">
              <w:rPr>
                <w:rFonts w:asciiTheme="majorBidi" w:eastAsia="Times New Roman" w:hAnsiTheme="majorBidi" w:cstheme="majorBidi"/>
                <w:color w:val="555555"/>
                <w:sz w:val="24"/>
                <w:szCs w:val="24"/>
                <w:lang w:eastAsia="ru-RU"/>
              </w:rPr>
              <w:t xml:space="preserve">К содержанию учебного </w:t>
            </w:r>
            <w:r w:rsidRPr="009C764A">
              <w:rPr>
                <w:rFonts w:asciiTheme="majorBidi" w:eastAsia="Times New Roman" w:hAnsiTheme="majorBidi" w:cstheme="majorBidi"/>
                <w:color w:val="555555"/>
                <w:sz w:val="24"/>
                <w:szCs w:val="24"/>
                <w:lang w:eastAsia="ru-RU"/>
              </w:rPr>
              <w:lastRenderedPageBreak/>
              <w:t>материала</w:t>
            </w:r>
          </w:p>
        </w:tc>
        <w:tc>
          <w:tcPr>
            <w:tcW w:w="2835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C764A" w:rsidRPr="009C764A" w:rsidRDefault="009C764A" w:rsidP="009C764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555555"/>
                <w:sz w:val="24"/>
                <w:szCs w:val="24"/>
                <w:lang w:eastAsia="ru-RU"/>
              </w:rPr>
            </w:pPr>
            <w:r w:rsidRPr="009C764A">
              <w:rPr>
                <w:rFonts w:asciiTheme="majorBidi" w:eastAsia="Times New Roman" w:hAnsiTheme="majorBidi" w:cstheme="majorBidi"/>
                <w:color w:val="555555"/>
                <w:sz w:val="24"/>
                <w:szCs w:val="24"/>
                <w:lang w:eastAsia="ru-RU"/>
              </w:rPr>
              <w:lastRenderedPageBreak/>
              <w:t xml:space="preserve">Наиболее легкий занимательный </w:t>
            </w:r>
            <w:r w:rsidRPr="009C764A">
              <w:rPr>
                <w:rFonts w:asciiTheme="majorBidi" w:eastAsia="Times New Roman" w:hAnsiTheme="majorBidi" w:cstheme="majorBidi"/>
                <w:color w:val="555555"/>
                <w:sz w:val="24"/>
                <w:szCs w:val="24"/>
                <w:lang w:eastAsia="ru-RU"/>
              </w:rPr>
              <w:lastRenderedPageBreak/>
              <w:t>материал, независимо от его важности, значимости</w:t>
            </w:r>
          </w:p>
        </w:tc>
        <w:tc>
          <w:tcPr>
            <w:tcW w:w="2685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C764A" w:rsidRPr="009C764A" w:rsidRDefault="009C764A" w:rsidP="009C764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555555"/>
                <w:sz w:val="24"/>
                <w:szCs w:val="24"/>
                <w:lang w:eastAsia="ru-RU"/>
              </w:rPr>
            </w:pPr>
            <w:r w:rsidRPr="009C764A">
              <w:rPr>
                <w:rFonts w:asciiTheme="majorBidi" w:eastAsia="Times New Roman" w:hAnsiTheme="majorBidi" w:cstheme="majorBidi"/>
                <w:color w:val="555555"/>
                <w:sz w:val="24"/>
                <w:szCs w:val="24"/>
                <w:lang w:eastAsia="ru-RU"/>
              </w:rPr>
              <w:lastRenderedPageBreak/>
              <w:t xml:space="preserve">Занимательный материал, касающийся </w:t>
            </w:r>
            <w:r w:rsidRPr="009C764A">
              <w:rPr>
                <w:rFonts w:asciiTheme="majorBidi" w:eastAsia="Times New Roman" w:hAnsiTheme="majorBidi" w:cstheme="majorBidi"/>
                <w:color w:val="555555"/>
                <w:sz w:val="24"/>
                <w:szCs w:val="24"/>
                <w:lang w:eastAsia="ru-RU"/>
              </w:rPr>
              <w:lastRenderedPageBreak/>
              <w:t xml:space="preserve">сущности </w:t>
            </w:r>
            <w:proofErr w:type="gramStart"/>
            <w:r w:rsidRPr="009C764A">
              <w:rPr>
                <w:rFonts w:asciiTheme="majorBidi" w:eastAsia="Times New Roman" w:hAnsiTheme="majorBidi" w:cstheme="majorBidi"/>
                <w:color w:val="555555"/>
                <w:sz w:val="24"/>
                <w:szCs w:val="24"/>
                <w:lang w:eastAsia="ru-RU"/>
              </w:rPr>
              <w:t>изучаемого</w:t>
            </w:r>
            <w:proofErr w:type="gramEnd"/>
          </w:p>
        </w:tc>
        <w:tc>
          <w:tcPr>
            <w:tcW w:w="2535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C764A" w:rsidRPr="009C764A" w:rsidRDefault="009C764A" w:rsidP="009C764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555555"/>
                <w:sz w:val="24"/>
                <w:szCs w:val="24"/>
                <w:lang w:eastAsia="ru-RU"/>
              </w:rPr>
            </w:pPr>
            <w:r w:rsidRPr="009C764A">
              <w:rPr>
                <w:rFonts w:asciiTheme="majorBidi" w:eastAsia="Times New Roman" w:hAnsiTheme="majorBidi" w:cstheme="majorBidi"/>
                <w:color w:val="555555"/>
                <w:sz w:val="24"/>
                <w:szCs w:val="24"/>
                <w:lang w:eastAsia="ru-RU"/>
              </w:rPr>
              <w:lastRenderedPageBreak/>
              <w:t xml:space="preserve">Существенный, важный, но не </w:t>
            </w:r>
            <w:r w:rsidRPr="009C764A">
              <w:rPr>
                <w:rFonts w:asciiTheme="majorBidi" w:eastAsia="Times New Roman" w:hAnsiTheme="majorBidi" w:cstheme="majorBidi"/>
                <w:color w:val="555555"/>
                <w:sz w:val="24"/>
                <w:szCs w:val="24"/>
                <w:lang w:eastAsia="ru-RU"/>
              </w:rPr>
              <w:lastRenderedPageBreak/>
              <w:t>привлекательный материал</w:t>
            </w:r>
          </w:p>
        </w:tc>
      </w:tr>
      <w:tr w:rsidR="009C764A" w:rsidRPr="00763FD2" w:rsidTr="00273BCC">
        <w:tc>
          <w:tcPr>
            <w:tcW w:w="1485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C764A" w:rsidRPr="009C764A" w:rsidRDefault="009C764A" w:rsidP="009C764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555555"/>
                <w:sz w:val="24"/>
                <w:szCs w:val="24"/>
                <w:lang w:eastAsia="ru-RU"/>
              </w:rPr>
            </w:pPr>
            <w:r w:rsidRPr="009C764A">
              <w:rPr>
                <w:rFonts w:asciiTheme="majorBidi" w:eastAsia="Times New Roman" w:hAnsiTheme="majorBidi" w:cstheme="majorBidi"/>
                <w:color w:val="555555"/>
                <w:sz w:val="24"/>
                <w:szCs w:val="24"/>
                <w:lang w:eastAsia="ru-RU"/>
              </w:rPr>
              <w:lastRenderedPageBreak/>
              <w:t>К процессу учения (усвоения знаний)</w:t>
            </w:r>
          </w:p>
        </w:tc>
        <w:tc>
          <w:tcPr>
            <w:tcW w:w="2835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C764A" w:rsidRPr="009C764A" w:rsidRDefault="009C764A" w:rsidP="009C764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555555"/>
                <w:sz w:val="24"/>
                <w:szCs w:val="24"/>
                <w:lang w:eastAsia="ru-RU"/>
              </w:rPr>
            </w:pPr>
            <w:r w:rsidRPr="009C764A">
              <w:rPr>
                <w:rFonts w:asciiTheme="majorBidi" w:eastAsia="Times New Roman" w:hAnsiTheme="majorBidi" w:cstheme="majorBidi"/>
                <w:color w:val="555555"/>
                <w:sz w:val="24"/>
                <w:szCs w:val="24"/>
                <w:lang w:eastAsia="ru-RU"/>
              </w:rPr>
              <w:t>Действует учитель – ученик только воспринимает</w:t>
            </w:r>
          </w:p>
        </w:tc>
        <w:tc>
          <w:tcPr>
            <w:tcW w:w="2685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C764A" w:rsidRPr="009C764A" w:rsidRDefault="009C764A" w:rsidP="009C764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555555"/>
                <w:sz w:val="24"/>
                <w:szCs w:val="24"/>
                <w:lang w:eastAsia="ru-RU"/>
              </w:rPr>
            </w:pPr>
            <w:r w:rsidRPr="009C764A">
              <w:rPr>
                <w:rFonts w:asciiTheme="majorBidi" w:eastAsia="Times New Roman" w:hAnsiTheme="majorBidi" w:cstheme="majorBidi"/>
                <w:color w:val="555555"/>
                <w:sz w:val="24"/>
                <w:szCs w:val="24"/>
                <w:lang w:eastAsia="ru-RU"/>
              </w:rPr>
              <w:t>Ведущим остается учитель, ученик участвует в отдельных звеньях процесса</w:t>
            </w:r>
          </w:p>
        </w:tc>
        <w:tc>
          <w:tcPr>
            <w:tcW w:w="2535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C764A" w:rsidRPr="009C764A" w:rsidRDefault="009C764A" w:rsidP="009C764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555555"/>
                <w:sz w:val="24"/>
                <w:szCs w:val="24"/>
                <w:lang w:eastAsia="ru-RU"/>
              </w:rPr>
            </w:pPr>
            <w:r w:rsidRPr="009C764A">
              <w:rPr>
                <w:rFonts w:asciiTheme="majorBidi" w:eastAsia="Times New Roman" w:hAnsiTheme="majorBidi" w:cstheme="majorBidi"/>
                <w:color w:val="555555"/>
                <w:sz w:val="24"/>
                <w:szCs w:val="24"/>
                <w:lang w:eastAsia="ru-RU"/>
              </w:rPr>
              <w:t>Ведущим становится ученик, учитель участвует в отдельных звеньях процесса</w:t>
            </w:r>
          </w:p>
        </w:tc>
      </w:tr>
      <w:tr w:rsidR="009C764A" w:rsidRPr="00763FD2" w:rsidTr="00273BCC">
        <w:tc>
          <w:tcPr>
            <w:tcW w:w="1485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C764A" w:rsidRPr="009C764A" w:rsidRDefault="009C764A" w:rsidP="009C764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555555"/>
                <w:sz w:val="24"/>
                <w:szCs w:val="24"/>
                <w:lang w:eastAsia="ru-RU"/>
              </w:rPr>
            </w:pPr>
            <w:r w:rsidRPr="009C764A">
              <w:rPr>
                <w:rFonts w:asciiTheme="majorBidi" w:eastAsia="Times New Roman" w:hAnsiTheme="majorBidi" w:cstheme="majorBidi"/>
                <w:color w:val="555555"/>
                <w:sz w:val="24"/>
                <w:szCs w:val="24"/>
                <w:lang w:eastAsia="ru-RU"/>
              </w:rPr>
              <w:t>К себе, своим силам</w:t>
            </w:r>
          </w:p>
        </w:tc>
        <w:tc>
          <w:tcPr>
            <w:tcW w:w="2835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C764A" w:rsidRPr="009C764A" w:rsidRDefault="009C764A" w:rsidP="009C764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555555"/>
                <w:sz w:val="24"/>
                <w:szCs w:val="24"/>
                <w:lang w:eastAsia="ru-RU"/>
              </w:rPr>
            </w:pPr>
            <w:r w:rsidRPr="009C764A">
              <w:rPr>
                <w:rFonts w:asciiTheme="majorBidi" w:eastAsia="Times New Roman" w:hAnsiTheme="majorBidi" w:cstheme="majorBidi"/>
                <w:color w:val="555555"/>
                <w:sz w:val="24"/>
                <w:szCs w:val="24"/>
                <w:lang w:eastAsia="ru-RU"/>
              </w:rPr>
              <w:t>Поощрение успехов в учебе, не требующей усилий</w:t>
            </w:r>
          </w:p>
        </w:tc>
        <w:tc>
          <w:tcPr>
            <w:tcW w:w="2685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C764A" w:rsidRPr="009C764A" w:rsidRDefault="009C764A" w:rsidP="009C764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555555"/>
                <w:sz w:val="24"/>
                <w:szCs w:val="24"/>
                <w:lang w:eastAsia="ru-RU"/>
              </w:rPr>
            </w:pPr>
            <w:r w:rsidRPr="009C764A">
              <w:rPr>
                <w:rFonts w:asciiTheme="majorBidi" w:eastAsia="Times New Roman" w:hAnsiTheme="majorBidi" w:cstheme="majorBidi"/>
                <w:color w:val="555555"/>
                <w:sz w:val="24"/>
                <w:szCs w:val="24"/>
                <w:lang w:eastAsia="ru-RU"/>
              </w:rPr>
              <w:t>Поощрение успехов в работе, требующей некоторых усилий</w:t>
            </w:r>
          </w:p>
        </w:tc>
        <w:tc>
          <w:tcPr>
            <w:tcW w:w="2535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C764A" w:rsidRPr="009C764A" w:rsidRDefault="009C764A" w:rsidP="009C764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555555"/>
                <w:sz w:val="24"/>
                <w:szCs w:val="24"/>
                <w:lang w:eastAsia="ru-RU"/>
              </w:rPr>
            </w:pPr>
            <w:r w:rsidRPr="009C764A">
              <w:rPr>
                <w:rFonts w:asciiTheme="majorBidi" w:eastAsia="Times New Roman" w:hAnsiTheme="majorBidi" w:cstheme="majorBidi"/>
                <w:color w:val="555555"/>
                <w:sz w:val="24"/>
                <w:szCs w:val="24"/>
                <w:lang w:eastAsia="ru-RU"/>
              </w:rPr>
              <w:t xml:space="preserve">Поощрение успехов в работе, </w:t>
            </w:r>
            <w:proofErr w:type="gramStart"/>
            <w:r w:rsidRPr="009C764A">
              <w:rPr>
                <w:rFonts w:asciiTheme="majorBidi" w:eastAsia="Times New Roman" w:hAnsiTheme="majorBidi" w:cstheme="majorBidi"/>
                <w:color w:val="555555"/>
                <w:sz w:val="24"/>
                <w:szCs w:val="24"/>
                <w:lang w:eastAsia="ru-RU"/>
              </w:rPr>
              <w:t>требующий</w:t>
            </w:r>
            <w:proofErr w:type="gramEnd"/>
            <w:r w:rsidRPr="009C764A">
              <w:rPr>
                <w:rFonts w:asciiTheme="majorBidi" w:eastAsia="Times New Roman" w:hAnsiTheme="majorBidi" w:cstheme="majorBidi"/>
                <w:color w:val="555555"/>
                <w:sz w:val="24"/>
                <w:szCs w:val="24"/>
                <w:lang w:eastAsia="ru-RU"/>
              </w:rPr>
              <w:t xml:space="preserve"> значительных усилий</w:t>
            </w:r>
          </w:p>
        </w:tc>
      </w:tr>
      <w:tr w:rsidR="009C764A" w:rsidRPr="00763FD2" w:rsidTr="00273BCC">
        <w:tc>
          <w:tcPr>
            <w:tcW w:w="1485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C764A" w:rsidRPr="009C764A" w:rsidRDefault="009C764A" w:rsidP="009C764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555555"/>
                <w:sz w:val="24"/>
                <w:szCs w:val="24"/>
                <w:lang w:eastAsia="ru-RU"/>
              </w:rPr>
            </w:pPr>
            <w:r w:rsidRPr="009C764A">
              <w:rPr>
                <w:rFonts w:asciiTheme="majorBidi" w:eastAsia="Times New Roman" w:hAnsiTheme="majorBidi" w:cstheme="majorBidi"/>
                <w:color w:val="555555"/>
                <w:sz w:val="24"/>
                <w:szCs w:val="24"/>
                <w:lang w:eastAsia="ru-RU"/>
              </w:rPr>
              <w:t>К учителю (коллективу)</w:t>
            </w:r>
          </w:p>
        </w:tc>
        <w:tc>
          <w:tcPr>
            <w:tcW w:w="2835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C764A" w:rsidRPr="009C764A" w:rsidRDefault="009C764A" w:rsidP="009C764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555555"/>
                <w:sz w:val="24"/>
                <w:szCs w:val="24"/>
                <w:lang w:eastAsia="ru-RU"/>
              </w:rPr>
            </w:pPr>
            <w:r w:rsidRPr="009C764A">
              <w:rPr>
                <w:rFonts w:asciiTheme="majorBidi" w:eastAsia="Times New Roman" w:hAnsiTheme="majorBidi" w:cstheme="majorBidi"/>
                <w:color w:val="555555"/>
                <w:sz w:val="24"/>
                <w:szCs w:val="24"/>
                <w:lang w:eastAsia="ru-RU"/>
              </w:rPr>
              <w:t>Подчеркнутая объективность, нейтралитет</w:t>
            </w:r>
          </w:p>
        </w:tc>
        <w:tc>
          <w:tcPr>
            <w:tcW w:w="2685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C764A" w:rsidRPr="009C764A" w:rsidRDefault="009C764A" w:rsidP="009C764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555555"/>
                <w:sz w:val="24"/>
                <w:szCs w:val="24"/>
                <w:lang w:eastAsia="ru-RU"/>
              </w:rPr>
            </w:pPr>
            <w:r w:rsidRPr="009C764A">
              <w:rPr>
                <w:rFonts w:asciiTheme="majorBidi" w:eastAsia="Times New Roman" w:hAnsiTheme="majorBidi" w:cstheme="majorBidi"/>
                <w:color w:val="555555"/>
                <w:sz w:val="24"/>
                <w:szCs w:val="24"/>
                <w:lang w:eastAsia="ru-RU"/>
              </w:rPr>
              <w:t>Доброжелательность, внимание, личное расположение, помощь, сочувствие</w:t>
            </w:r>
          </w:p>
        </w:tc>
        <w:tc>
          <w:tcPr>
            <w:tcW w:w="2535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C764A" w:rsidRPr="009C764A" w:rsidRDefault="009C764A" w:rsidP="009C764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555555"/>
                <w:sz w:val="24"/>
                <w:szCs w:val="24"/>
                <w:lang w:eastAsia="ru-RU"/>
              </w:rPr>
            </w:pPr>
            <w:r w:rsidRPr="009C764A">
              <w:rPr>
                <w:rFonts w:asciiTheme="majorBidi" w:eastAsia="Times New Roman" w:hAnsiTheme="majorBidi" w:cstheme="majorBidi"/>
                <w:color w:val="555555"/>
                <w:sz w:val="24"/>
                <w:szCs w:val="24"/>
                <w:lang w:eastAsia="ru-RU"/>
              </w:rPr>
              <w:t>Использование суждения наряду с доброжелательностью, помощью и др.</w:t>
            </w:r>
          </w:p>
        </w:tc>
      </w:tr>
    </w:tbl>
    <w:p w:rsidR="009C764A" w:rsidRPr="00763FD2" w:rsidRDefault="009C764A" w:rsidP="009C764A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</w:p>
    <w:p w:rsidR="009C764A" w:rsidRPr="009C764A" w:rsidRDefault="009C764A" w:rsidP="009F209D">
      <w:pPr>
        <w:shd w:val="clear" w:color="auto" w:fill="FFFFFF"/>
        <w:spacing w:after="400" w:line="360" w:lineRule="atLeast"/>
        <w:jc w:val="center"/>
        <w:rPr>
          <w:rFonts w:asciiTheme="majorBidi" w:eastAsia="Times New Roman" w:hAnsiTheme="majorBidi" w:cstheme="majorBidi"/>
          <w:color w:val="555555"/>
          <w:sz w:val="24"/>
          <w:szCs w:val="24"/>
          <w:lang w:eastAsia="ru-RU"/>
        </w:rPr>
      </w:pPr>
      <w:r w:rsidRPr="009C764A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ru-RU"/>
        </w:rPr>
        <w:t>Способы оказание помощи неуспевающему ученику на уроке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71"/>
        <w:gridCol w:w="7484"/>
      </w:tblGrid>
      <w:tr w:rsidR="009C764A" w:rsidRPr="00763FD2" w:rsidTr="009C764A">
        <w:tc>
          <w:tcPr>
            <w:tcW w:w="207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C764A" w:rsidRPr="009C764A" w:rsidRDefault="009C764A" w:rsidP="009C764A">
            <w:pPr>
              <w:spacing w:after="0" w:line="360" w:lineRule="atLeast"/>
              <w:jc w:val="both"/>
              <w:rPr>
                <w:rFonts w:asciiTheme="majorBidi" w:eastAsia="Times New Roman" w:hAnsiTheme="majorBidi" w:cstheme="majorBidi"/>
                <w:color w:val="555555"/>
                <w:sz w:val="24"/>
                <w:szCs w:val="24"/>
                <w:lang w:eastAsia="ru-RU"/>
              </w:rPr>
            </w:pPr>
            <w:r w:rsidRPr="009C764A">
              <w:rPr>
                <w:rFonts w:asciiTheme="majorBidi" w:eastAsia="Times New Roman" w:hAnsiTheme="majorBidi" w:cstheme="majorBidi"/>
                <w:b/>
                <w:bCs/>
                <w:color w:val="555555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7484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C764A" w:rsidRPr="009C764A" w:rsidRDefault="009C764A" w:rsidP="009C764A">
            <w:pPr>
              <w:spacing w:after="0" w:line="360" w:lineRule="atLeast"/>
              <w:jc w:val="both"/>
              <w:rPr>
                <w:rFonts w:asciiTheme="majorBidi" w:eastAsia="Times New Roman" w:hAnsiTheme="majorBidi" w:cstheme="majorBidi"/>
                <w:color w:val="555555"/>
                <w:sz w:val="24"/>
                <w:szCs w:val="24"/>
                <w:lang w:eastAsia="ru-RU"/>
              </w:rPr>
            </w:pPr>
            <w:r w:rsidRPr="009C764A">
              <w:rPr>
                <w:rFonts w:asciiTheme="majorBidi" w:eastAsia="Times New Roman" w:hAnsiTheme="majorBidi" w:cstheme="majorBidi"/>
                <w:b/>
                <w:bCs/>
                <w:color w:val="555555"/>
                <w:sz w:val="24"/>
                <w:szCs w:val="24"/>
                <w:lang w:eastAsia="ru-RU"/>
              </w:rPr>
              <w:t>Виды помощи в учении</w:t>
            </w:r>
          </w:p>
        </w:tc>
      </w:tr>
      <w:tr w:rsidR="009C764A" w:rsidRPr="00763FD2" w:rsidTr="009C764A">
        <w:tc>
          <w:tcPr>
            <w:tcW w:w="207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C764A" w:rsidRPr="009C764A" w:rsidRDefault="009C764A" w:rsidP="009F209D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</w:pPr>
            <w:r w:rsidRPr="009C764A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t>Контроль подготовленности учащихся</w:t>
            </w:r>
          </w:p>
        </w:tc>
        <w:tc>
          <w:tcPr>
            <w:tcW w:w="7484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C764A" w:rsidRPr="009C764A" w:rsidRDefault="009C764A" w:rsidP="009F209D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</w:pPr>
            <w:r w:rsidRPr="009C764A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t>Создание атмосферы особой доброжелательности при опросе.</w:t>
            </w:r>
          </w:p>
          <w:p w:rsidR="009C764A" w:rsidRPr="009C764A" w:rsidRDefault="009C764A" w:rsidP="009F209D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</w:pPr>
            <w:r w:rsidRPr="009C764A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t>Снижение темпа опроса, разрешение дольше готовиться у доски.</w:t>
            </w:r>
          </w:p>
          <w:p w:rsidR="009C764A" w:rsidRPr="009C764A" w:rsidRDefault="009C764A" w:rsidP="009F209D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</w:pPr>
            <w:r w:rsidRPr="009C764A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t>Предложение учащимся примерного плана ответа.</w:t>
            </w:r>
          </w:p>
          <w:p w:rsidR="009C764A" w:rsidRPr="009C764A" w:rsidRDefault="009C764A" w:rsidP="009F209D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</w:pPr>
            <w:r w:rsidRPr="009C764A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t>Разрешение пользоваться наглядными пособиями, помогающими излагать суть явления.</w:t>
            </w:r>
          </w:p>
          <w:p w:rsidR="009C764A" w:rsidRPr="009C764A" w:rsidRDefault="009C764A" w:rsidP="009F209D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</w:pPr>
            <w:r w:rsidRPr="009C764A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t>Стимулирование оценкой, подбадриванием, похвалой</w:t>
            </w:r>
          </w:p>
        </w:tc>
      </w:tr>
      <w:tr w:rsidR="009C764A" w:rsidRPr="00763FD2" w:rsidTr="009C764A">
        <w:tc>
          <w:tcPr>
            <w:tcW w:w="207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C764A" w:rsidRPr="009C764A" w:rsidRDefault="009C764A" w:rsidP="009F209D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</w:pPr>
            <w:r w:rsidRPr="009C764A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t>Изложение нового материала</w:t>
            </w:r>
          </w:p>
        </w:tc>
        <w:tc>
          <w:tcPr>
            <w:tcW w:w="7484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C764A" w:rsidRPr="009C764A" w:rsidRDefault="009C764A" w:rsidP="009F209D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</w:pPr>
            <w:r w:rsidRPr="009C764A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t>Поддержание интереса слабоуспевающих учеников с помощью вопросов, выявляющих степень понимания ими учебного материала.</w:t>
            </w:r>
          </w:p>
          <w:p w:rsidR="009C764A" w:rsidRPr="009C764A" w:rsidRDefault="009C764A" w:rsidP="009F209D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</w:pPr>
            <w:r w:rsidRPr="009C764A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t>Привлечение их в качестве помощников при подготовке приборов, опытов и т. д.</w:t>
            </w:r>
          </w:p>
          <w:p w:rsidR="009C764A" w:rsidRPr="009C764A" w:rsidRDefault="009C764A" w:rsidP="009F209D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</w:pPr>
            <w:r w:rsidRPr="009C764A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t>Привлечение к высказыванию предложений при проблемном обучении, к выводам и обобщениям или объяснению сути проблемы, высказанной сильным учеником</w:t>
            </w:r>
          </w:p>
        </w:tc>
      </w:tr>
      <w:tr w:rsidR="009C764A" w:rsidRPr="00763FD2" w:rsidTr="009C764A">
        <w:tc>
          <w:tcPr>
            <w:tcW w:w="207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C764A" w:rsidRPr="009C764A" w:rsidRDefault="009C764A" w:rsidP="009F209D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</w:pPr>
            <w:r w:rsidRPr="009C764A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t>Самостоятельная работа учащихся на уроке</w:t>
            </w:r>
          </w:p>
        </w:tc>
        <w:tc>
          <w:tcPr>
            <w:tcW w:w="7484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C764A" w:rsidRPr="009C764A" w:rsidRDefault="009C764A" w:rsidP="009F209D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</w:pPr>
            <w:r w:rsidRPr="009C764A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t>Разбивка заданий на дозы, этапы, выделение в сложных заданиях ряда простых, ссылка на аналогичное задание, выполненное ранее.</w:t>
            </w:r>
          </w:p>
          <w:p w:rsidR="009C764A" w:rsidRPr="009C764A" w:rsidRDefault="009C764A" w:rsidP="009F209D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</w:pPr>
            <w:r w:rsidRPr="009C764A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t>Напоминание приема и способа выполнения задания.</w:t>
            </w:r>
          </w:p>
          <w:p w:rsidR="009C764A" w:rsidRPr="009C764A" w:rsidRDefault="009C764A" w:rsidP="009F209D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</w:pPr>
            <w:r w:rsidRPr="009C764A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t>Указание на необходимость актуализировать то или иное правило.</w:t>
            </w:r>
          </w:p>
          <w:p w:rsidR="009C764A" w:rsidRPr="009C764A" w:rsidRDefault="009C764A" w:rsidP="009F209D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</w:pPr>
            <w:r w:rsidRPr="009C764A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t>Ссылка на правила и свойства, которые необходимы для решения задач, упражнений.</w:t>
            </w:r>
          </w:p>
          <w:p w:rsidR="009C764A" w:rsidRPr="009C764A" w:rsidRDefault="009C764A" w:rsidP="009F209D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</w:pPr>
            <w:r w:rsidRPr="009C764A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t>Инструктирование о рациональных путях выполнения заданий, требованиях к их оформлению.</w:t>
            </w:r>
          </w:p>
          <w:p w:rsidR="009C764A" w:rsidRPr="009C764A" w:rsidRDefault="009C764A" w:rsidP="009F209D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</w:pPr>
            <w:r w:rsidRPr="009C764A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t>Стимулирование самостоятельных действий слабоуспевающих.</w:t>
            </w:r>
          </w:p>
          <w:p w:rsidR="009C764A" w:rsidRPr="009C764A" w:rsidRDefault="009C764A" w:rsidP="009F209D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</w:pPr>
            <w:r w:rsidRPr="009C764A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t>Более тщательный контроль их деятельности, указание на ошибки, проверка, исправления</w:t>
            </w:r>
          </w:p>
        </w:tc>
      </w:tr>
      <w:tr w:rsidR="009C764A" w:rsidRPr="00763FD2" w:rsidTr="009C764A">
        <w:tc>
          <w:tcPr>
            <w:tcW w:w="207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C764A" w:rsidRPr="009C764A" w:rsidRDefault="009C764A" w:rsidP="009F209D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</w:pPr>
            <w:r w:rsidRPr="009C764A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t>Организация самостоятельной работы вне класса</w:t>
            </w:r>
          </w:p>
        </w:tc>
        <w:tc>
          <w:tcPr>
            <w:tcW w:w="7484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C764A" w:rsidRPr="009C764A" w:rsidRDefault="009C764A" w:rsidP="009F209D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</w:pPr>
            <w:r w:rsidRPr="009C764A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t>Выбор для групп слабоуспевающих наиболее рациональной системы упражнений, а не механическое увеличение их числа.</w:t>
            </w:r>
          </w:p>
          <w:p w:rsidR="009C764A" w:rsidRPr="009C764A" w:rsidRDefault="009C764A" w:rsidP="009F209D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</w:pPr>
            <w:r w:rsidRPr="009C764A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t>Более подробное объяснение последовательности выполнения задания.</w:t>
            </w:r>
          </w:p>
          <w:p w:rsidR="009C764A" w:rsidRPr="009C764A" w:rsidRDefault="009C764A" w:rsidP="009F209D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</w:pPr>
            <w:r w:rsidRPr="009C764A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t>Предупреждение о возможных затруднениях, использование карточек-консультаций, карточек с направляющим планом действий</w:t>
            </w:r>
          </w:p>
        </w:tc>
      </w:tr>
    </w:tbl>
    <w:p w:rsidR="009C764A" w:rsidRDefault="009C764A" w:rsidP="009C764A">
      <w:pPr>
        <w:shd w:val="clear" w:color="auto" w:fill="FFFFFF"/>
        <w:spacing w:after="400" w:line="240" w:lineRule="auto"/>
        <w:jc w:val="both"/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eastAsia="ru-RU"/>
        </w:rPr>
      </w:pPr>
    </w:p>
    <w:p w:rsidR="009C764A" w:rsidRPr="009C764A" w:rsidRDefault="00AA5300" w:rsidP="009C764A">
      <w:pPr>
        <w:shd w:val="clear" w:color="auto" w:fill="FFFFFF"/>
        <w:spacing w:after="400" w:line="240" w:lineRule="auto"/>
        <w:jc w:val="center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eastAsia="ru-RU"/>
        </w:rPr>
        <w:lastRenderedPageBreak/>
        <w:t>6.</w:t>
      </w:r>
      <w:r w:rsidR="009C764A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eastAsia="ru-RU"/>
        </w:rPr>
        <w:t xml:space="preserve"> </w:t>
      </w:r>
      <w:r w:rsidR="009C764A" w:rsidRPr="009C764A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eastAsia="ru-RU"/>
        </w:rPr>
        <w:t>Профилактика неуспеваемости</w:t>
      </w:r>
    </w:p>
    <w:tbl>
      <w:tblPr>
        <w:tblW w:w="95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77"/>
        <w:gridCol w:w="4778"/>
      </w:tblGrid>
      <w:tr w:rsidR="009C764A" w:rsidRPr="009C764A" w:rsidTr="00AA5300">
        <w:tc>
          <w:tcPr>
            <w:tcW w:w="477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C764A" w:rsidRPr="009C764A" w:rsidRDefault="009C764A" w:rsidP="009C764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</w:pPr>
            <w:r w:rsidRPr="009C764A"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4778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C764A" w:rsidRPr="009C764A" w:rsidRDefault="009C764A" w:rsidP="009C764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</w:pPr>
            <w:r w:rsidRPr="009C764A"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Акценты в обучении</w:t>
            </w:r>
          </w:p>
        </w:tc>
      </w:tr>
      <w:tr w:rsidR="009C764A" w:rsidRPr="009C764A" w:rsidTr="00AA5300">
        <w:tc>
          <w:tcPr>
            <w:tcW w:w="477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C764A" w:rsidRPr="009C764A" w:rsidRDefault="009C764A" w:rsidP="009C764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</w:pPr>
            <w:r w:rsidRPr="009C764A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t>Контроль подготовленности учащихся</w:t>
            </w:r>
          </w:p>
        </w:tc>
        <w:tc>
          <w:tcPr>
            <w:tcW w:w="4778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C764A" w:rsidRPr="009C764A" w:rsidRDefault="009C764A" w:rsidP="009C764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</w:pPr>
            <w:r w:rsidRPr="009C764A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t>Специально контролировать усвоение вопросов, обычно вызывающих у учащихся наибольшее затруднение. Тщательно анализировать и систематизировать ошибки, допускаемые учениками в устных ответах, письменных работах, выявить типичные для класса и концентрировать внимание на их устранении. Контролировать усвоение материала учениками, пропустившими предыдущие уроки. В конце темы или раздела обобщить итоги усвоения основных понятий, законов, правил, умений и навыков, выявить причины отставания</w:t>
            </w:r>
          </w:p>
        </w:tc>
      </w:tr>
      <w:tr w:rsidR="009C764A" w:rsidRPr="009C764A" w:rsidTr="00AA5300">
        <w:tc>
          <w:tcPr>
            <w:tcW w:w="477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C764A" w:rsidRPr="009C764A" w:rsidRDefault="009C764A" w:rsidP="009C764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</w:pPr>
            <w:r w:rsidRPr="009C764A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t>Изложение нового материала</w:t>
            </w:r>
          </w:p>
        </w:tc>
        <w:tc>
          <w:tcPr>
            <w:tcW w:w="4778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C764A" w:rsidRPr="009C764A" w:rsidRDefault="009C764A" w:rsidP="009C764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</w:pPr>
            <w:r w:rsidRPr="009C764A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t>Обязательно проверять в ходе урока степень понимания учащимися основных элементов излагаемого материала. Стимулировать вопросы со стороны учащихся при затруднениях в усвоении учебного материала. Применять средства поддержания интереса к усвоению знаний. Обеспечивать разнообразие методов обучения, позволяющих всем учащимся активно усваивать материал</w:t>
            </w:r>
          </w:p>
        </w:tc>
      </w:tr>
      <w:tr w:rsidR="009C764A" w:rsidRPr="009C764A" w:rsidTr="00AA5300">
        <w:tc>
          <w:tcPr>
            <w:tcW w:w="477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C764A" w:rsidRPr="009C764A" w:rsidRDefault="009C764A" w:rsidP="009C764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</w:pPr>
            <w:r w:rsidRPr="009C764A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t>Самостоятельная работа учащихся на уроке</w:t>
            </w:r>
          </w:p>
        </w:tc>
        <w:tc>
          <w:tcPr>
            <w:tcW w:w="4778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C764A" w:rsidRPr="009C764A" w:rsidRDefault="009C764A" w:rsidP="009C764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</w:pPr>
            <w:r w:rsidRPr="009C764A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t>Подбирать для самостоятельной работы задания по наиболее существенным, сложным и трудным разделам учебного материала. Стремиться меньшим числом упражнений, но поданных в определенной системе достичь большего эффекта. Включать в содержание самостоятельной работы упражнения по устранению ошибок, допущенных при ответах</w:t>
            </w:r>
            <w:r w:rsidR="00AA5300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AA5300" w:rsidRPr="009C764A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t>и в письменных работах. Инструктировать о порядке выполнения работы. Стимулировать постановку вопросов к учителю при затруднениях в самостоятельной работе. Умело оказывать помощь ученикам в работе, всемерно развивать их самостоятельность. Учить умениям планировать работу, выполняя ее в должном темпе, и осуществлять контроль</w:t>
            </w:r>
          </w:p>
        </w:tc>
      </w:tr>
      <w:tr w:rsidR="009C764A" w:rsidRPr="009C764A" w:rsidTr="00AA5300">
        <w:tc>
          <w:tcPr>
            <w:tcW w:w="477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C764A" w:rsidRPr="009C764A" w:rsidRDefault="009C764A" w:rsidP="009C764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</w:pPr>
            <w:r w:rsidRPr="009C764A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t>Организация самостоятельной работы вне класса</w:t>
            </w:r>
          </w:p>
        </w:tc>
        <w:tc>
          <w:tcPr>
            <w:tcW w:w="4778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C764A" w:rsidRPr="009C764A" w:rsidRDefault="009C764A" w:rsidP="009C764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</w:pPr>
            <w:proofErr w:type="gramStart"/>
            <w:r w:rsidRPr="009C764A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t>Обеспечивать в ходе домашней работы повторение пройденного, концентрируя внимание на наиболее существенных элементах программы, вызывающих обычно наибольшие затруднения.</w:t>
            </w:r>
            <w:proofErr w:type="gramEnd"/>
            <w:r w:rsidRPr="009C764A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t xml:space="preserve"> Систематически давать домашние задания по работе над типичными ошибками. Четко </w:t>
            </w:r>
            <w:r w:rsidRPr="009C764A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инструктировать учащихся о порядке выполнения домашних работ, проверять понимание этих инструкций школьниками. Согласовывать объем домашних заданий с другими учителями класса, исключая перегрузку, особенно слабоуспевающих учеников</w:t>
            </w:r>
          </w:p>
        </w:tc>
      </w:tr>
    </w:tbl>
    <w:p w:rsidR="009C764A" w:rsidRPr="00C50AC6" w:rsidRDefault="0038579A" w:rsidP="0038579A">
      <w:pPr>
        <w:spacing w:before="100" w:beforeAutospacing="1" w:after="100" w:afterAutospacing="1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7</w:t>
      </w:r>
      <w:r w:rsidR="009C764A" w:rsidRPr="00C50AC6">
        <w:rPr>
          <w:rFonts w:asciiTheme="majorBidi" w:hAnsiTheme="majorBidi" w:cstheme="majorBidi"/>
          <w:b/>
          <w:bCs/>
          <w:sz w:val="24"/>
          <w:szCs w:val="24"/>
        </w:rPr>
        <w:t>. План работы со слабоуспевающими и неуспевающими учащимися</w:t>
      </w:r>
    </w:p>
    <w:p w:rsidR="009C764A" w:rsidRPr="00C50AC6" w:rsidRDefault="009C764A" w:rsidP="009C764A">
      <w:pPr>
        <w:spacing w:before="100" w:beforeAutospacing="1" w:after="100" w:afterAutospacing="1" w:line="240" w:lineRule="auto"/>
        <w:ind w:left="-284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         </w:t>
      </w:r>
      <w:r w:rsidRPr="00C50AC6">
        <w:rPr>
          <w:rFonts w:asciiTheme="majorBidi" w:hAnsiTheme="majorBidi" w:cstheme="majorBidi"/>
          <w:color w:val="000000"/>
          <w:sz w:val="24"/>
          <w:szCs w:val="24"/>
        </w:rPr>
        <w:t xml:space="preserve">Чтобы сформировать глубокий, устойчивый интерес к предмету необходимо развивать любознательность. Огромную роль в достижении этого успеха играет подбор специальных заданий, которые позволяют детям проявлять инициативу и творческий подход, воображение, фантазию, мечту. 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 w:rsidRPr="00C50AC6">
        <w:rPr>
          <w:rFonts w:asciiTheme="majorBidi" w:hAnsiTheme="majorBidi" w:cstheme="majorBidi"/>
          <w:color w:val="000000"/>
          <w:sz w:val="24"/>
          <w:szCs w:val="24"/>
        </w:rPr>
        <w:t xml:space="preserve">Занимательность создает заинтересованность, а от степени заинтересованности часто зависит и характер внимания ученика на уроке, его активность. </w:t>
      </w:r>
      <w:proofErr w:type="gramStart"/>
      <w:r w:rsidRPr="00C50AC6">
        <w:rPr>
          <w:rFonts w:asciiTheme="majorBidi" w:hAnsiTheme="majorBidi" w:cstheme="majorBidi"/>
          <w:color w:val="000000"/>
          <w:sz w:val="24"/>
          <w:szCs w:val="24"/>
        </w:rPr>
        <w:t xml:space="preserve">Развитие заинтересованности – это постепенный переход от работы по образцам (воспроизведение) к более сложной, требующей применения умений и навыков пользования словарями, справочниками и наконец, к самостоятельному творчеству, требующему проявления воображения. </w:t>
      </w:r>
      <w:proofErr w:type="gramEnd"/>
    </w:p>
    <w:p w:rsidR="009C764A" w:rsidRPr="00C50AC6" w:rsidRDefault="009C764A" w:rsidP="009C764A">
      <w:pPr>
        <w:spacing w:after="0" w:line="360" w:lineRule="auto"/>
        <w:ind w:left="502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50AC6">
        <w:rPr>
          <w:rStyle w:val="a4"/>
          <w:rFonts w:asciiTheme="majorBidi" w:hAnsiTheme="majorBidi" w:cstheme="majorBidi"/>
          <w:sz w:val="24"/>
          <w:szCs w:val="24"/>
        </w:rPr>
        <w:t>План работы со слабоуспевающими и неуспевающими учащимися</w:t>
      </w:r>
    </w:p>
    <w:tbl>
      <w:tblPr>
        <w:tblW w:w="9930" w:type="dxa"/>
        <w:jc w:val="center"/>
        <w:tblInd w:w="-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31"/>
        <w:gridCol w:w="20"/>
        <w:gridCol w:w="1959"/>
        <w:gridCol w:w="20"/>
      </w:tblGrid>
      <w:tr w:rsidR="009C764A" w:rsidTr="00273BCC">
        <w:trPr>
          <w:jc w:val="center"/>
        </w:trPr>
        <w:tc>
          <w:tcPr>
            <w:tcW w:w="7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4A" w:rsidRPr="00C50AC6" w:rsidRDefault="009C764A" w:rsidP="00273BCC">
            <w:pPr>
              <w:spacing w:line="360" w:lineRule="auto"/>
              <w:ind w:left="-28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0AC6">
              <w:rPr>
                <w:rFonts w:asciiTheme="majorBidi" w:hAnsiTheme="majorBidi" w:cstheme="majorBidi"/>
                <w:sz w:val="24"/>
                <w:szCs w:val="24"/>
              </w:rPr>
              <w:t>Мероприятия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учителя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4A" w:rsidRPr="00C50AC6" w:rsidRDefault="009C764A" w:rsidP="00273BCC">
            <w:pPr>
              <w:spacing w:line="360" w:lineRule="auto"/>
              <w:ind w:left="-28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0AC6">
              <w:rPr>
                <w:rFonts w:asciiTheme="majorBidi" w:hAnsiTheme="majorBidi" w:cstheme="majorBidi"/>
                <w:sz w:val="24"/>
                <w:szCs w:val="24"/>
              </w:rPr>
              <w:t>Срок</w:t>
            </w:r>
          </w:p>
        </w:tc>
      </w:tr>
      <w:tr w:rsidR="009C764A" w:rsidTr="00273BCC">
        <w:trPr>
          <w:gridAfter w:val="1"/>
          <w:wAfter w:w="20" w:type="dxa"/>
          <w:jc w:val="center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4A" w:rsidRPr="00C50AC6" w:rsidRDefault="009C764A" w:rsidP="00273BCC">
            <w:pPr>
              <w:tabs>
                <w:tab w:val="num" w:pos="0"/>
              </w:tabs>
              <w:spacing w:line="240" w:lineRule="auto"/>
              <w:ind w:left="-28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0AC6">
              <w:rPr>
                <w:rFonts w:asciiTheme="majorBidi" w:hAnsiTheme="majorBidi" w:cstheme="majorBidi"/>
                <w:sz w:val="24"/>
                <w:szCs w:val="24"/>
              </w:rPr>
              <w:t>1. Проведение контрольного среза знаний учащихся класса по основным разделам учебного материала предыдущих лет обучения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:rsidR="009C764A" w:rsidRPr="00C50AC6" w:rsidRDefault="009C764A" w:rsidP="00273BCC">
            <w:pPr>
              <w:spacing w:line="240" w:lineRule="auto"/>
              <w:ind w:left="-28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0AC6">
              <w:rPr>
                <w:rFonts w:asciiTheme="majorBidi" w:hAnsiTheme="majorBidi" w:cstheme="majorBidi"/>
                <w:sz w:val="24"/>
                <w:szCs w:val="24"/>
              </w:rPr>
              <w:t>а) Определение фактического уровня знаний детей.</w:t>
            </w:r>
          </w:p>
          <w:p w:rsidR="009C764A" w:rsidRPr="00C50AC6" w:rsidRDefault="009C764A" w:rsidP="00273BCC">
            <w:pPr>
              <w:spacing w:line="240" w:lineRule="auto"/>
              <w:ind w:left="-28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0AC6">
              <w:rPr>
                <w:rFonts w:asciiTheme="majorBidi" w:hAnsiTheme="majorBidi" w:cstheme="majorBidi"/>
                <w:sz w:val="24"/>
                <w:szCs w:val="24"/>
              </w:rPr>
              <w:t>б) Выявление в знаниях учеников пробелов, которые требуют быстрой ликвидации.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4A" w:rsidRPr="00C50AC6" w:rsidRDefault="009C764A" w:rsidP="00273BCC">
            <w:pPr>
              <w:spacing w:line="360" w:lineRule="auto"/>
              <w:ind w:left="-28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0AC6">
              <w:rPr>
                <w:rFonts w:asciiTheme="majorBidi" w:hAnsiTheme="majorBidi" w:cstheme="majorBidi"/>
                <w:sz w:val="24"/>
                <w:szCs w:val="24"/>
              </w:rPr>
              <w:t>Сентябрь</w:t>
            </w:r>
          </w:p>
        </w:tc>
      </w:tr>
      <w:tr w:rsidR="009C764A" w:rsidTr="00273BCC">
        <w:trPr>
          <w:gridAfter w:val="1"/>
          <w:wAfter w:w="20" w:type="dxa"/>
          <w:jc w:val="center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4A" w:rsidRPr="00C50AC6" w:rsidRDefault="009C764A" w:rsidP="00273BCC">
            <w:pPr>
              <w:spacing w:after="0" w:line="240" w:lineRule="auto"/>
              <w:ind w:left="-28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</w:t>
            </w:r>
            <w:r w:rsidRPr="00C50AC6">
              <w:rPr>
                <w:rFonts w:asciiTheme="majorBidi" w:hAnsiTheme="majorBidi" w:cstheme="majorBidi"/>
                <w:sz w:val="24"/>
                <w:szCs w:val="24"/>
              </w:rPr>
              <w:t xml:space="preserve">Установление причин отставания  слабоуспевающих учащихся через беседы со школьными специалистами: классным руководителем,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педагогом-психологом, врачом</w:t>
            </w:r>
            <w:r w:rsidRPr="00C50AC6">
              <w:rPr>
                <w:rFonts w:asciiTheme="majorBidi" w:hAnsiTheme="majorBidi" w:cstheme="majorBidi"/>
                <w:sz w:val="24"/>
                <w:szCs w:val="24"/>
              </w:rPr>
              <w:t>, встречи с отдельными родителями и, обязательно, в ходе беседы с самим ребенком.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4A" w:rsidRPr="00696A7F" w:rsidRDefault="009C764A" w:rsidP="00273BCC">
            <w:pPr>
              <w:spacing w:line="240" w:lineRule="auto"/>
              <w:ind w:left="-28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96A7F">
              <w:rPr>
                <w:rFonts w:asciiTheme="majorBidi" w:hAnsiTheme="majorBidi" w:cstheme="majorBidi"/>
                <w:sz w:val="24"/>
                <w:szCs w:val="24"/>
              </w:rPr>
              <w:t>Сентябрь</w:t>
            </w:r>
          </w:p>
        </w:tc>
      </w:tr>
      <w:tr w:rsidR="009C764A" w:rsidTr="00273BCC">
        <w:trPr>
          <w:gridAfter w:val="1"/>
          <w:wAfter w:w="20" w:type="dxa"/>
          <w:jc w:val="center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4A" w:rsidRPr="00C50AC6" w:rsidRDefault="009C764A" w:rsidP="00273BCC">
            <w:pPr>
              <w:spacing w:line="240" w:lineRule="auto"/>
              <w:ind w:left="-28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3.</w:t>
            </w:r>
            <w:r w:rsidRPr="00C50AC6">
              <w:rPr>
                <w:rFonts w:asciiTheme="majorBidi" w:hAnsiTheme="majorBidi" w:cstheme="majorBidi"/>
                <w:sz w:val="24"/>
                <w:szCs w:val="24"/>
              </w:rPr>
              <w:t xml:space="preserve"> Составление индивидуального плана работы по ликвидации пробелов в знаниях отстающего ученика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4A" w:rsidRPr="00696A7F" w:rsidRDefault="009C764A" w:rsidP="00273BCC">
            <w:pPr>
              <w:spacing w:line="240" w:lineRule="auto"/>
              <w:ind w:left="-28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96A7F">
              <w:rPr>
                <w:rFonts w:asciiTheme="majorBidi" w:hAnsiTheme="majorBidi" w:cstheme="majorBidi"/>
                <w:sz w:val="24"/>
                <w:szCs w:val="24"/>
              </w:rPr>
              <w:t>Сентябрь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(обновляется в течение года)</w:t>
            </w:r>
          </w:p>
          <w:p w:rsidR="009C764A" w:rsidRPr="00696A7F" w:rsidRDefault="009C764A" w:rsidP="00273BCC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C764A" w:rsidTr="00273BCC">
        <w:trPr>
          <w:gridAfter w:val="1"/>
          <w:wAfter w:w="20" w:type="dxa"/>
          <w:jc w:val="center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4A" w:rsidRPr="00C50AC6" w:rsidRDefault="009C764A" w:rsidP="00273BCC">
            <w:pPr>
              <w:spacing w:line="240" w:lineRule="auto"/>
              <w:ind w:left="-284"/>
              <w:jc w:val="center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C50AC6">
              <w:rPr>
                <w:rFonts w:asciiTheme="majorBidi" w:hAnsiTheme="majorBidi" w:cstheme="majorBidi"/>
                <w:sz w:val="24"/>
                <w:szCs w:val="24"/>
              </w:rPr>
              <w:t>4. Используя дифференц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ированный подход при организации самостоятельной </w:t>
            </w:r>
            <w:r w:rsidRPr="00C50AC6">
              <w:rPr>
                <w:rFonts w:asciiTheme="majorBidi" w:hAnsiTheme="majorBidi" w:cstheme="majorBidi"/>
                <w:sz w:val="24"/>
                <w:szCs w:val="24"/>
              </w:rPr>
              <w:t xml:space="preserve">работы на уроке, включать посильные индивидуальные задания слабоуспевающему ученику, фиксировать это в плане урока, </w:t>
            </w:r>
            <w:r w:rsidRPr="00C50AC6">
              <w:rPr>
                <w:rFonts w:asciiTheme="majorBidi" w:hAnsiTheme="majorBidi" w:cstheme="majorBidi"/>
                <w:i/>
                <w:sz w:val="24"/>
                <w:szCs w:val="24"/>
              </w:rPr>
              <w:t>чтобы не забыть.</w:t>
            </w:r>
          </w:p>
          <w:p w:rsidR="009C764A" w:rsidRPr="00C50AC6" w:rsidRDefault="009C764A" w:rsidP="00273BCC">
            <w:pPr>
              <w:spacing w:line="240" w:lineRule="auto"/>
              <w:ind w:left="-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4A" w:rsidRDefault="009C764A" w:rsidP="009F209D">
            <w:pPr>
              <w:spacing w:line="240" w:lineRule="auto"/>
              <w:ind w:left="-28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696A7F">
              <w:rPr>
                <w:rFonts w:asciiTheme="majorBidi" w:hAnsiTheme="majorBidi" w:cstheme="majorBidi"/>
                <w:sz w:val="24"/>
                <w:szCs w:val="24"/>
              </w:rPr>
              <w:t xml:space="preserve">В течение </w:t>
            </w:r>
          </w:p>
          <w:p w:rsidR="009C764A" w:rsidRPr="00696A7F" w:rsidRDefault="009C764A" w:rsidP="009F209D">
            <w:pPr>
              <w:spacing w:line="240" w:lineRule="auto"/>
              <w:ind w:left="-28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696A7F">
              <w:rPr>
                <w:rFonts w:asciiTheme="majorBidi" w:hAnsiTheme="majorBidi" w:cstheme="majorBidi"/>
                <w:sz w:val="24"/>
                <w:szCs w:val="24"/>
              </w:rPr>
              <w:t xml:space="preserve">учебного </w:t>
            </w:r>
          </w:p>
          <w:p w:rsidR="009C764A" w:rsidRPr="00696A7F" w:rsidRDefault="009C764A" w:rsidP="009F209D">
            <w:pPr>
              <w:spacing w:line="240" w:lineRule="auto"/>
              <w:ind w:left="-28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696A7F">
              <w:rPr>
                <w:rFonts w:asciiTheme="majorBidi" w:hAnsiTheme="majorBidi" w:cstheme="majorBidi"/>
                <w:sz w:val="24"/>
                <w:szCs w:val="24"/>
              </w:rPr>
              <w:t>года.</w:t>
            </w:r>
          </w:p>
          <w:p w:rsidR="009C764A" w:rsidRPr="00696A7F" w:rsidRDefault="009C764A" w:rsidP="00273BCC">
            <w:pPr>
              <w:spacing w:line="240" w:lineRule="auto"/>
              <w:ind w:left="-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96A7F">
              <w:rPr>
                <w:rFonts w:asciiTheme="majorBidi" w:hAnsiTheme="majorBidi" w:cstheme="majorBidi"/>
                <w:sz w:val="24"/>
                <w:szCs w:val="24"/>
              </w:rPr>
              <w:t xml:space="preserve">В </w:t>
            </w:r>
          </w:p>
          <w:p w:rsidR="009C764A" w:rsidRPr="00696A7F" w:rsidRDefault="009C764A" w:rsidP="00273BCC">
            <w:pPr>
              <w:spacing w:line="240" w:lineRule="auto"/>
              <w:ind w:left="-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96A7F">
              <w:rPr>
                <w:rFonts w:asciiTheme="majorBidi" w:hAnsiTheme="majorBidi" w:cstheme="majorBidi"/>
                <w:sz w:val="24"/>
                <w:szCs w:val="24"/>
              </w:rPr>
              <w:t xml:space="preserve">В </w:t>
            </w:r>
          </w:p>
        </w:tc>
      </w:tr>
      <w:tr w:rsidR="009C764A" w:rsidTr="00273BCC">
        <w:trPr>
          <w:gridAfter w:val="1"/>
          <w:wAfter w:w="20" w:type="dxa"/>
          <w:jc w:val="center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4A" w:rsidRPr="00C50AC6" w:rsidRDefault="009C764A" w:rsidP="00273BCC">
            <w:pPr>
              <w:spacing w:line="240" w:lineRule="auto"/>
              <w:ind w:left="-28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0AC6">
              <w:rPr>
                <w:rFonts w:asciiTheme="majorBidi" w:hAnsiTheme="majorBidi" w:cstheme="majorBidi"/>
                <w:sz w:val="24"/>
                <w:szCs w:val="24"/>
              </w:rPr>
              <w:t xml:space="preserve">5. Вести обязательный тематический учет знаний слабоуспевающих учащихся  класса. </w:t>
            </w:r>
          </w:p>
        </w:tc>
        <w:tc>
          <w:tcPr>
            <w:tcW w:w="1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64A" w:rsidRDefault="009C764A" w:rsidP="00273BCC">
            <w:pPr>
              <w:rPr>
                <w:sz w:val="16"/>
                <w:szCs w:val="16"/>
              </w:rPr>
            </w:pPr>
          </w:p>
        </w:tc>
      </w:tr>
      <w:tr w:rsidR="009C764A" w:rsidTr="00273BCC">
        <w:trPr>
          <w:gridAfter w:val="1"/>
          <w:wAfter w:w="20" w:type="dxa"/>
          <w:jc w:val="center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64A" w:rsidRPr="00C50AC6" w:rsidRDefault="009C764A" w:rsidP="00273BCC">
            <w:pPr>
              <w:spacing w:line="240" w:lineRule="auto"/>
              <w:ind w:left="-28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50AC6">
              <w:rPr>
                <w:rFonts w:asciiTheme="majorBidi" w:hAnsiTheme="majorBidi" w:cstheme="majorBidi"/>
                <w:sz w:val="24"/>
                <w:szCs w:val="24"/>
              </w:rPr>
              <w:t xml:space="preserve">6. Отражать индивидуальную работу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со слабым учеником в</w:t>
            </w:r>
            <w:r w:rsidRPr="00C50AC6">
              <w:rPr>
                <w:rFonts w:asciiTheme="majorBidi" w:hAnsiTheme="majorBidi" w:cstheme="majorBidi"/>
                <w:sz w:val="24"/>
                <w:szCs w:val="24"/>
              </w:rPr>
              <w:t xml:space="preserve"> специальных тетрадях по предмету.</w:t>
            </w:r>
          </w:p>
          <w:p w:rsidR="009C764A" w:rsidRPr="00C50AC6" w:rsidRDefault="009C764A" w:rsidP="00273BCC">
            <w:pPr>
              <w:spacing w:line="240" w:lineRule="auto"/>
              <w:ind w:left="-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64A" w:rsidRDefault="009C764A" w:rsidP="00273BCC">
            <w:pPr>
              <w:rPr>
                <w:sz w:val="16"/>
                <w:szCs w:val="16"/>
              </w:rPr>
            </w:pPr>
          </w:p>
        </w:tc>
      </w:tr>
    </w:tbl>
    <w:p w:rsidR="009C764A" w:rsidRPr="000035CB" w:rsidRDefault="009C764A" w:rsidP="0038579A">
      <w:pPr>
        <w:pStyle w:val="a3"/>
        <w:ind w:firstLine="708"/>
        <w:jc w:val="both"/>
        <w:rPr>
          <w:rFonts w:asciiTheme="majorBidi" w:hAnsiTheme="majorBidi" w:cstheme="majorBidi"/>
        </w:rPr>
      </w:pPr>
      <w:r w:rsidRPr="009C764A">
        <w:rPr>
          <w:rFonts w:asciiTheme="majorBidi" w:hAnsiTheme="majorBidi" w:cstheme="majorBidi"/>
        </w:rPr>
        <w:lastRenderedPageBreak/>
        <w:t>Чтобы предотвратить неуспеваемость</w:t>
      </w:r>
      <w:r w:rsidR="0038579A">
        <w:rPr>
          <w:rFonts w:asciiTheme="majorBidi" w:hAnsiTheme="majorBidi" w:cstheme="majorBidi"/>
        </w:rPr>
        <w:t xml:space="preserve"> учащегося по предмету учителю </w:t>
      </w:r>
      <w:r w:rsidRPr="009C764A">
        <w:rPr>
          <w:rFonts w:asciiTheme="majorBidi" w:hAnsiTheme="majorBidi" w:cstheme="majorBidi"/>
        </w:rPr>
        <w:t>надо своевременно выявлять образовавшиеся пробелы в знаниях, умениях и навыках учащихся и организовать своевременную ликвидацию этих пробелов.</w:t>
      </w:r>
      <w:r w:rsidR="0038579A">
        <w:rPr>
          <w:rFonts w:asciiTheme="majorBidi" w:hAnsiTheme="majorBidi" w:cstheme="majorBidi"/>
        </w:rPr>
        <w:tab/>
      </w:r>
      <w:r w:rsidR="0038579A">
        <w:rPr>
          <w:rFonts w:asciiTheme="majorBidi" w:hAnsiTheme="majorBidi" w:cstheme="majorBidi"/>
        </w:rPr>
        <w:tab/>
      </w:r>
      <w:r w:rsidR="0038579A">
        <w:rPr>
          <w:rFonts w:asciiTheme="majorBidi" w:hAnsiTheme="majorBidi" w:cstheme="majorBidi"/>
        </w:rPr>
        <w:tab/>
      </w:r>
      <w:r w:rsidR="0038579A">
        <w:rPr>
          <w:rFonts w:asciiTheme="majorBidi" w:hAnsiTheme="majorBidi" w:cstheme="majorBidi"/>
        </w:rPr>
        <w:tab/>
      </w:r>
      <w:r w:rsidR="0038579A">
        <w:rPr>
          <w:rFonts w:asciiTheme="majorBidi" w:hAnsiTheme="majorBidi" w:cstheme="majorBidi"/>
        </w:rPr>
        <w:tab/>
      </w:r>
      <w:r w:rsidR="0038579A">
        <w:rPr>
          <w:rFonts w:asciiTheme="majorBidi" w:hAnsiTheme="majorBidi" w:cstheme="majorBidi"/>
        </w:rPr>
        <w:tab/>
      </w:r>
      <w:r w:rsidR="000035CB">
        <w:rPr>
          <w:rFonts w:asciiTheme="majorBidi" w:hAnsiTheme="majorBidi" w:cstheme="majorBidi"/>
        </w:rPr>
        <w:t>Учителю н</w:t>
      </w:r>
      <w:r w:rsidRPr="009C764A">
        <w:rPr>
          <w:rFonts w:asciiTheme="majorBidi" w:hAnsiTheme="majorBidi" w:cstheme="majorBidi"/>
        </w:rPr>
        <w:t xml:space="preserve">ужно установить правильность и разумность способов учебной работы, применяемых учащимися, и при необходимости корректировать эти способы. </w:t>
      </w:r>
      <w:r w:rsidR="000035CB">
        <w:rPr>
          <w:rFonts w:asciiTheme="majorBidi" w:hAnsiTheme="majorBidi" w:cstheme="majorBidi"/>
        </w:rPr>
        <w:tab/>
      </w:r>
      <w:r w:rsidR="000035CB">
        <w:rPr>
          <w:rFonts w:asciiTheme="majorBidi" w:hAnsiTheme="majorBidi" w:cstheme="majorBidi"/>
        </w:rPr>
        <w:tab/>
      </w:r>
      <w:r w:rsidRPr="009C764A">
        <w:rPr>
          <w:rFonts w:asciiTheme="majorBidi" w:hAnsiTheme="majorBidi" w:cstheme="majorBidi"/>
        </w:rPr>
        <w:t>Нужно так организовать учебный процесс, жизнь учащихся в школе и в классе, чтобы вызвать и развить у учащихся внутреннюю мотивацию учебной деятельности, стойкий познавательный интерес к учению.</w:t>
      </w:r>
    </w:p>
    <w:p w:rsidR="009C764A" w:rsidRPr="009C764A" w:rsidRDefault="009C764A" w:rsidP="009C764A">
      <w:pPr>
        <w:pStyle w:val="a3"/>
        <w:jc w:val="both"/>
        <w:rPr>
          <w:rFonts w:asciiTheme="majorBidi" w:hAnsiTheme="majorBidi" w:cstheme="majorBidi"/>
        </w:rPr>
      </w:pPr>
      <w:r w:rsidRPr="009C764A">
        <w:rPr>
          <w:rFonts w:asciiTheme="majorBidi" w:hAnsiTheme="majorBidi" w:cstheme="majorBidi"/>
          <w:b/>
          <w:bCs/>
        </w:rPr>
        <w:t>Как повысить работоспособность</w:t>
      </w:r>
      <w:r w:rsidR="0038579A">
        <w:rPr>
          <w:rFonts w:asciiTheme="majorBidi" w:hAnsiTheme="majorBidi" w:cstheme="majorBidi"/>
          <w:b/>
          <w:bCs/>
        </w:rPr>
        <w:t xml:space="preserve"> учащегося на уроке</w:t>
      </w:r>
      <w:r w:rsidRPr="009C764A">
        <w:rPr>
          <w:rFonts w:asciiTheme="majorBidi" w:hAnsiTheme="majorBidi" w:cstheme="majorBidi"/>
          <w:b/>
          <w:bCs/>
        </w:rPr>
        <w:t>:</w:t>
      </w:r>
      <w:r w:rsidRPr="009C764A">
        <w:rPr>
          <w:rFonts w:asciiTheme="majorBidi" w:hAnsiTheme="majorBidi" w:cstheme="majorBidi"/>
        </w:rPr>
        <w:t xml:space="preserve"> </w:t>
      </w:r>
    </w:p>
    <w:p w:rsidR="009C764A" w:rsidRPr="009C764A" w:rsidRDefault="009C764A" w:rsidP="009C764A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C764A">
        <w:rPr>
          <w:rFonts w:asciiTheme="majorBidi" w:hAnsiTheme="majorBidi" w:cstheme="majorBidi"/>
          <w:sz w:val="24"/>
          <w:szCs w:val="24"/>
        </w:rPr>
        <w:t xml:space="preserve">Разнообразить виды деятельности. </w:t>
      </w:r>
    </w:p>
    <w:p w:rsidR="009C764A" w:rsidRPr="009C764A" w:rsidRDefault="009C764A" w:rsidP="009C764A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C764A">
        <w:rPr>
          <w:rFonts w:asciiTheme="majorBidi" w:hAnsiTheme="majorBidi" w:cstheme="majorBidi"/>
          <w:sz w:val="24"/>
          <w:szCs w:val="24"/>
        </w:rPr>
        <w:t xml:space="preserve">Проветривать кабинет. </w:t>
      </w:r>
    </w:p>
    <w:p w:rsidR="009C764A" w:rsidRPr="009C764A" w:rsidRDefault="009C764A" w:rsidP="009C764A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C764A">
        <w:rPr>
          <w:rFonts w:asciiTheme="majorBidi" w:hAnsiTheme="majorBidi" w:cstheme="majorBidi"/>
          <w:sz w:val="24"/>
          <w:szCs w:val="24"/>
        </w:rPr>
        <w:t xml:space="preserve">Проводить физминутки. </w:t>
      </w:r>
    </w:p>
    <w:p w:rsidR="009C764A" w:rsidRPr="009C764A" w:rsidRDefault="009C764A" w:rsidP="009C764A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C764A">
        <w:rPr>
          <w:rFonts w:asciiTheme="majorBidi" w:hAnsiTheme="majorBidi" w:cstheme="majorBidi"/>
          <w:sz w:val="24"/>
          <w:szCs w:val="24"/>
        </w:rPr>
        <w:t xml:space="preserve">Всегда надо помнить о соблюдении принципа необходимости и достаточности. </w:t>
      </w:r>
    </w:p>
    <w:p w:rsidR="009C764A" w:rsidRPr="009C764A" w:rsidRDefault="009C764A" w:rsidP="009C764A">
      <w:pPr>
        <w:pStyle w:val="a3"/>
        <w:jc w:val="both"/>
        <w:rPr>
          <w:rFonts w:asciiTheme="majorBidi" w:hAnsiTheme="majorBidi" w:cstheme="majorBidi"/>
        </w:rPr>
      </w:pPr>
      <w:r w:rsidRPr="009C764A">
        <w:rPr>
          <w:rFonts w:asciiTheme="majorBidi" w:hAnsiTheme="majorBidi" w:cstheme="majorBidi"/>
          <w:b/>
          <w:bCs/>
        </w:rPr>
        <w:t>Виды работ со слабоуспевающими учениками</w:t>
      </w:r>
      <w:r w:rsidRPr="009C764A">
        <w:rPr>
          <w:rFonts w:asciiTheme="majorBidi" w:hAnsiTheme="majorBidi" w:cstheme="majorBidi"/>
        </w:rPr>
        <w:t xml:space="preserve"> </w:t>
      </w:r>
    </w:p>
    <w:p w:rsidR="009C764A" w:rsidRPr="009C764A" w:rsidRDefault="009C764A" w:rsidP="009C764A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C764A">
        <w:rPr>
          <w:rFonts w:asciiTheme="majorBidi" w:hAnsiTheme="majorBidi" w:cstheme="majorBidi"/>
          <w:sz w:val="24"/>
          <w:szCs w:val="24"/>
        </w:rPr>
        <w:t xml:space="preserve">Карточки для индивидуальной работы. </w:t>
      </w:r>
    </w:p>
    <w:p w:rsidR="009C764A" w:rsidRPr="009C764A" w:rsidRDefault="009C764A" w:rsidP="009C764A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C764A">
        <w:rPr>
          <w:rFonts w:asciiTheme="majorBidi" w:hAnsiTheme="majorBidi" w:cstheme="majorBidi"/>
          <w:sz w:val="24"/>
          <w:szCs w:val="24"/>
        </w:rPr>
        <w:t xml:space="preserve">Задания с выбором ответа. </w:t>
      </w:r>
    </w:p>
    <w:p w:rsidR="009C764A" w:rsidRPr="009C764A" w:rsidRDefault="009C764A" w:rsidP="009C764A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C764A">
        <w:rPr>
          <w:rFonts w:asciiTheme="majorBidi" w:hAnsiTheme="majorBidi" w:cstheme="majorBidi"/>
          <w:sz w:val="24"/>
          <w:szCs w:val="24"/>
        </w:rPr>
        <w:t xml:space="preserve">Деформированные задания. </w:t>
      </w:r>
    </w:p>
    <w:p w:rsidR="009C764A" w:rsidRPr="009C764A" w:rsidRDefault="009C764A" w:rsidP="009C764A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C764A">
        <w:rPr>
          <w:rFonts w:asciiTheme="majorBidi" w:hAnsiTheme="majorBidi" w:cstheme="majorBidi"/>
          <w:sz w:val="24"/>
          <w:szCs w:val="24"/>
        </w:rPr>
        <w:t xml:space="preserve">“Разрезные” теоремы. </w:t>
      </w:r>
    </w:p>
    <w:p w:rsidR="009C764A" w:rsidRPr="009C764A" w:rsidRDefault="009C764A" w:rsidP="009C764A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C764A">
        <w:rPr>
          <w:rFonts w:asciiTheme="majorBidi" w:hAnsiTheme="majorBidi" w:cstheme="majorBidi"/>
          <w:sz w:val="24"/>
          <w:szCs w:val="24"/>
        </w:rPr>
        <w:t xml:space="preserve">Перфокарты. </w:t>
      </w:r>
    </w:p>
    <w:p w:rsidR="009C764A" w:rsidRPr="009C764A" w:rsidRDefault="009C764A" w:rsidP="009C764A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C764A">
        <w:rPr>
          <w:rFonts w:asciiTheme="majorBidi" w:hAnsiTheme="majorBidi" w:cstheme="majorBidi"/>
          <w:sz w:val="24"/>
          <w:szCs w:val="24"/>
        </w:rPr>
        <w:t xml:space="preserve">Карточки - тренажеры. </w:t>
      </w:r>
    </w:p>
    <w:p w:rsidR="009C764A" w:rsidRPr="009C764A" w:rsidRDefault="009C764A" w:rsidP="009C764A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C764A">
        <w:rPr>
          <w:rFonts w:asciiTheme="majorBidi" w:hAnsiTheme="majorBidi" w:cstheme="majorBidi"/>
          <w:sz w:val="24"/>
          <w:szCs w:val="24"/>
        </w:rPr>
        <w:t xml:space="preserve">Творческие задания. </w:t>
      </w:r>
    </w:p>
    <w:p w:rsidR="009C764A" w:rsidRPr="009C764A" w:rsidRDefault="009F209D" w:rsidP="009C764A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“К</w:t>
      </w:r>
      <w:r w:rsidR="009C764A" w:rsidRPr="009C764A">
        <w:rPr>
          <w:rFonts w:asciiTheme="majorBidi" w:hAnsiTheme="majorBidi" w:cstheme="majorBidi"/>
          <w:sz w:val="24"/>
          <w:szCs w:val="24"/>
        </w:rPr>
        <w:t xml:space="preserve">арточки-информаторы”, </w:t>
      </w:r>
    </w:p>
    <w:p w:rsidR="009C764A" w:rsidRPr="009C764A" w:rsidRDefault="009F209D" w:rsidP="009C764A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“К</w:t>
      </w:r>
      <w:r w:rsidR="009C764A" w:rsidRPr="009C764A">
        <w:rPr>
          <w:rFonts w:asciiTheme="majorBidi" w:hAnsiTheme="majorBidi" w:cstheme="majorBidi"/>
          <w:sz w:val="24"/>
          <w:szCs w:val="24"/>
        </w:rPr>
        <w:t>арточки-с образцами решения”,</w:t>
      </w:r>
    </w:p>
    <w:p w:rsidR="009C764A" w:rsidRPr="009C764A" w:rsidRDefault="009F209D" w:rsidP="009C764A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“К</w:t>
      </w:r>
      <w:r w:rsidR="009C764A" w:rsidRPr="009C764A">
        <w:rPr>
          <w:rFonts w:asciiTheme="majorBidi" w:hAnsiTheme="majorBidi" w:cstheme="majorBidi"/>
          <w:sz w:val="24"/>
          <w:szCs w:val="24"/>
        </w:rPr>
        <w:t>арточки-конспекты”.</w:t>
      </w:r>
    </w:p>
    <w:p w:rsidR="009A044B" w:rsidRPr="00696A7F" w:rsidRDefault="009A044B" w:rsidP="00696A7F">
      <w:pPr>
        <w:spacing w:line="240" w:lineRule="auto"/>
        <w:ind w:left="-284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</w:p>
    <w:p w:rsidR="009A044B" w:rsidRPr="00696A7F" w:rsidRDefault="009A044B" w:rsidP="00696A7F">
      <w:pPr>
        <w:spacing w:line="240" w:lineRule="auto"/>
        <w:ind w:left="-284"/>
        <w:rPr>
          <w:rFonts w:asciiTheme="majorBidi" w:hAnsiTheme="majorBidi" w:cstheme="majorBidi"/>
          <w:sz w:val="24"/>
          <w:szCs w:val="24"/>
        </w:rPr>
      </w:pPr>
    </w:p>
    <w:p w:rsidR="009A044B" w:rsidRPr="00696A7F" w:rsidRDefault="009A044B" w:rsidP="00696A7F">
      <w:pPr>
        <w:spacing w:line="240" w:lineRule="auto"/>
        <w:ind w:left="-284"/>
        <w:rPr>
          <w:rFonts w:asciiTheme="majorBidi" w:hAnsiTheme="majorBidi" w:cstheme="majorBidi"/>
          <w:sz w:val="24"/>
          <w:szCs w:val="24"/>
        </w:rPr>
      </w:pPr>
    </w:p>
    <w:p w:rsidR="009A044B" w:rsidRPr="00696A7F" w:rsidRDefault="009A044B" w:rsidP="00696A7F">
      <w:pPr>
        <w:spacing w:line="240" w:lineRule="auto"/>
        <w:ind w:left="-284"/>
        <w:rPr>
          <w:rFonts w:asciiTheme="majorBidi" w:hAnsiTheme="majorBidi" w:cstheme="majorBidi"/>
          <w:sz w:val="24"/>
          <w:szCs w:val="24"/>
        </w:rPr>
      </w:pPr>
    </w:p>
    <w:p w:rsidR="009A044B" w:rsidRPr="00696A7F" w:rsidRDefault="009A044B" w:rsidP="00696A7F">
      <w:pPr>
        <w:spacing w:line="360" w:lineRule="auto"/>
        <w:ind w:left="-284"/>
        <w:jc w:val="both"/>
        <w:rPr>
          <w:rFonts w:asciiTheme="majorBidi" w:hAnsiTheme="majorBidi" w:cstheme="majorBidi"/>
          <w:sz w:val="24"/>
          <w:szCs w:val="24"/>
        </w:rPr>
      </w:pPr>
    </w:p>
    <w:p w:rsidR="009A044B" w:rsidRPr="00696A7F" w:rsidRDefault="009A044B" w:rsidP="00696A7F">
      <w:pPr>
        <w:spacing w:line="360" w:lineRule="auto"/>
        <w:ind w:left="-284"/>
        <w:jc w:val="both"/>
        <w:rPr>
          <w:rFonts w:asciiTheme="majorBidi" w:hAnsiTheme="majorBidi" w:cstheme="majorBidi"/>
          <w:sz w:val="24"/>
          <w:szCs w:val="24"/>
        </w:rPr>
      </w:pPr>
    </w:p>
    <w:p w:rsidR="009A044B" w:rsidRPr="00696A7F" w:rsidRDefault="009A044B" w:rsidP="00696A7F">
      <w:pPr>
        <w:jc w:val="both"/>
        <w:rPr>
          <w:rFonts w:asciiTheme="majorBidi" w:hAnsiTheme="majorBidi" w:cstheme="majorBidi"/>
          <w:sz w:val="24"/>
          <w:szCs w:val="24"/>
        </w:rPr>
      </w:pPr>
    </w:p>
    <w:p w:rsidR="009A044B" w:rsidRPr="009A044B" w:rsidRDefault="009A044B" w:rsidP="009A044B">
      <w:pPr>
        <w:jc w:val="center"/>
        <w:rPr>
          <w:rFonts w:asciiTheme="majorBidi" w:hAnsiTheme="majorBidi" w:cstheme="majorBidi"/>
          <w:sz w:val="24"/>
          <w:szCs w:val="24"/>
        </w:rPr>
      </w:pPr>
    </w:p>
    <w:sectPr w:rsidR="009A044B" w:rsidRPr="009A044B" w:rsidSect="00A73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91BF4"/>
    <w:multiLevelType w:val="multilevel"/>
    <w:tmpl w:val="4162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8B6CD1"/>
    <w:multiLevelType w:val="multilevel"/>
    <w:tmpl w:val="D00E5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5418A9"/>
    <w:multiLevelType w:val="hybridMultilevel"/>
    <w:tmpl w:val="58960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331AA"/>
    <w:multiLevelType w:val="multilevel"/>
    <w:tmpl w:val="08805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11426F"/>
    <w:multiLevelType w:val="multilevel"/>
    <w:tmpl w:val="D2046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2647B"/>
    <w:multiLevelType w:val="multilevel"/>
    <w:tmpl w:val="0AACB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F15664"/>
    <w:multiLevelType w:val="multilevel"/>
    <w:tmpl w:val="F3361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4133EE"/>
    <w:multiLevelType w:val="multilevel"/>
    <w:tmpl w:val="CE4A8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355B04"/>
    <w:multiLevelType w:val="multilevel"/>
    <w:tmpl w:val="F2FC4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7E4738"/>
    <w:multiLevelType w:val="multilevel"/>
    <w:tmpl w:val="D85A8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CF54F8"/>
    <w:multiLevelType w:val="multilevel"/>
    <w:tmpl w:val="E6BA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9A5801"/>
    <w:multiLevelType w:val="multilevel"/>
    <w:tmpl w:val="B202A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727277"/>
    <w:multiLevelType w:val="multilevel"/>
    <w:tmpl w:val="7C486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B85905"/>
    <w:multiLevelType w:val="multilevel"/>
    <w:tmpl w:val="A580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8F0FD5"/>
    <w:multiLevelType w:val="hybridMultilevel"/>
    <w:tmpl w:val="0590E0C4"/>
    <w:lvl w:ilvl="0" w:tplc="016AB5D4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9C0290"/>
    <w:multiLevelType w:val="multilevel"/>
    <w:tmpl w:val="0A78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E55534"/>
    <w:multiLevelType w:val="multilevel"/>
    <w:tmpl w:val="7D4C5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3418A6"/>
    <w:multiLevelType w:val="multilevel"/>
    <w:tmpl w:val="8A0A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945DCA"/>
    <w:multiLevelType w:val="multilevel"/>
    <w:tmpl w:val="CF045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A16472"/>
    <w:multiLevelType w:val="multilevel"/>
    <w:tmpl w:val="4A46C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2CA0676"/>
    <w:multiLevelType w:val="multilevel"/>
    <w:tmpl w:val="0EAA1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8333B5"/>
    <w:multiLevelType w:val="multilevel"/>
    <w:tmpl w:val="A4CCC10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ajorBidi" w:eastAsiaTheme="minorHAnsi" w:hAnsiTheme="majorBidi" w:cstheme="maj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2">
    <w:nsid w:val="7EDB5FD6"/>
    <w:multiLevelType w:val="multilevel"/>
    <w:tmpl w:val="CB365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5"/>
  </w:num>
  <w:num w:numId="7">
    <w:abstractNumId w:val="21"/>
  </w:num>
  <w:num w:numId="8">
    <w:abstractNumId w:val="5"/>
  </w:num>
  <w:num w:numId="9">
    <w:abstractNumId w:val="6"/>
  </w:num>
  <w:num w:numId="10">
    <w:abstractNumId w:val="19"/>
  </w:num>
  <w:num w:numId="11">
    <w:abstractNumId w:val="9"/>
  </w:num>
  <w:num w:numId="12">
    <w:abstractNumId w:val="4"/>
  </w:num>
  <w:num w:numId="13">
    <w:abstractNumId w:val="10"/>
  </w:num>
  <w:num w:numId="14">
    <w:abstractNumId w:val="8"/>
  </w:num>
  <w:num w:numId="15">
    <w:abstractNumId w:val="7"/>
  </w:num>
  <w:num w:numId="16">
    <w:abstractNumId w:val="17"/>
  </w:num>
  <w:num w:numId="17">
    <w:abstractNumId w:val="1"/>
  </w:num>
  <w:num w:numId="18">
    <w:abstractNumId w:val="20"/>
  </w:num>
  <w:num w:numId="19">
    <w:abstractNumId w:val="13"/>
  </w:num>
  <w:num w:numId="20">
    <w:abstractNumId w:val="3"/>
  </w:num>
  <w:num w:numId="21">
    <w:abstractNumId w:val="11"/>
  </w:num>
  <w:num w:numId="22">
    <w:abstractNumId w:val="0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9A044B"/>
    <w:rsid w:val="000007DC"/>
    <w:rsid w:val="000035CB"/>
    <w:rsid w:val="001861A4"/>
    <w:rsid w:val="001962CC"/>
    <w:rsid w:val="00256B7B"/>
    <w:rsid w:val="002956CB"/>
    <w:rsid w:val="002C2945"/>
    <w:rsid w:val="0038579A"/>
    <w:rsid w:val="00390C8F"/>
    <w:rsid w:val="003B0060"/>
    <w:rsid w:val="003B557E"/>
    <w:rsid w:val="00476C0B"/>
    <w:rsid w:val="004A2284"/>
    <w:rsid w:val="005371D0"/>
    <w:rsid w:val="00595D5B"/>
    <w:rsid w:val="00637CD6"/>
    <w:rsid w:val="00682C11"/>
    <w:rsid w:val="00696A7F"/>
    <w:rsid w:val="00746E48"/>
    <w:rsid w:val="00757E2C"/>
    <w:rsid w:val="00790248"/>
    <w:rsid w:val="008A37F7"/>
    <w:rsid w:val="009A044B"/>
    <w:rsid w:val="009C764A"/>
    <w:rsid w:val="009F209D"/>
    <w:rsid w:val="00A7333F"/>
    <w:rsid w:val="00AA5300"/>
    <w:rsid w:val="00C50AC6"/>
    <w:rsid w:val="00D1638E"/>
    <w:rsid w:val="00D832E9"/>
    <w:rsid w:val="00D87E69"/>
    <w:rsid w:val="00D91411"/>
    <w:rsid w:val="00DC6CBF"/>
    <w:rsid w:val="00E242ED"/>
    <w:rsid w:val="00E30595"/>
    <w:rsid w:val="00F02EA6"/>
    <w:rsid w:val="00F42D4F"/>
    <w:rsid w:val="00F725CE"/>
    <w:rsid w:val="00F93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A0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9A044B"/>
    <w:rPr>
      <w:b/>
      <w:bCs/>
    </w:rPr>
  </w:style>
  <w:style w:type="paragraph" w:styleId="a5">
    <w:name w:val="List Paragraph"/>
    <w:basedOn w:val="a"/>
    <w:uiPriority w:val="34"/>
    <w:qFormat/>
    <w:rsid w:val="00F938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3175</Words>
  <Characters>18098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internat</dc:creator>
  <cp:keywords/>
  <dc:description/>
  <cp:lastModifiedBy> </cp:lastModifiedBy>
  <cp:revision>12</cp:revision>
  <dcterms:created xsi:type="dcterms:W3CDTF">2012-11-29T07:16:00Z</dcterms:created>
  <dcterms:modified xsi:type="dcterms:W3CDTF">2013-01-17T06:25:00Z</dcterms:modified>
</cp:coreProperties>
</file>